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ind w:right="1280" w:rightChars="400"/>
        <w:rPr>
          <w:rFonts w:ascii="仿宋_GB2312" w:eastAsia="仿宋_GB2312"/>
          <w:color w:val="000000"/>
        </w:rPr>
      </w:pPr>
      <w:r>
        <w:rPr>
          <w:rFonts w:hint="eastAsia" w:ascii="仿宋_GB2312" w:eastAsia="仿宋_GB2312"/>
          <w:color w:val="000000"/>
        </w:rPr>
        <w:t>附件1</w:t>
      </w:r>
    </w:p>
    <w:p>
      <w:pPr>
        <w:pStyle w:val="8"/>
        <w:snapToGrid w:val="0"/>
        <w:spacing w:line="432" w:lineRule="auto"/>
        <w:ind w:firstLine="883"/>
        <w:jc w:val="center"/>
        <w:rPr>
          <w:rFonts w:ascii="楷体_GB2312" w:eastAsia="楷体_GB2312"/>
          <w:sz w:val="48"/>
          <w:szCs w:val="18"/>
        </w:rPr>
      </w:pPr>
      <w:r>
        <w:rPr>
          <w:rFonts w:hint="eastAsia" w:ascii="楷体_GB2312" w:eastAsia="楷体_GB2312"/>
          <w:b/>
          <w:sz w:val="48"/>
          <w:szCs w:val="44"/>
        </w:rPr>
        <w:t>常熟市高技能人才公共实训基地</w:t>
      </w:r>
    </w:p>
    <w:p>
      <w:pPr>
        <w:pStyle w:val="8"/>
        <w:snapToGrid w:val="0"/>
        <w:spacing w:line="432" w:lineRule="auto"/>
        <w:ind w:firstLine="640"/>
        <w:jc w:val="center"/>
        <w:rPr>
          <w:sz w:val="32"/>
          <w:szCs w:val="32"/>
        </w:rPr>
      </w:pPr>
      <w:r>
        <w:rPr>
          <w:rFonts w:hint="eastAsia" w:ascii="黑体" w:eastAsia="黑体"/>
          <w:b/>
          <w:sz w:val="48"/>
          <w:szCs w:val="32"/>
        </w:rPr>
        <w:t>项</w:t>
      </w:r>
      <w:r>
        <w:rPr>
          <w:rFonts w:ascii="黑体" w:eastAsia="黑体"/>
          <w:b/>
          <w:sz w:val="48"/>
          <w:szCs w:val="32"/>
        </w:rPr>
        <w:t xml:space="preserve"> 目 申 </w:t>
      </w:r>
      <w:r>
        <w:rPr>
          <w:rFonts w:hint="eastAsia" w:ascii="黑体" w:eastAsia="黑体"/>
          <w:b/>
          <w:sz w:val="48"/>
          <w:szCs w:val="32"/>
        </w:rPr>
        <w:t>报</w:t>
      </w:r>
      <w:r>
        <w:rPr>
          <w:rFonts w:ascii="黑体" w:eastAsia="黑体"/>
          <w:b/>
          <w:sz w:val="48"/>
          <w:szCs w:val="32"/>
        </w:rPr>
        <w:t xml:space="preserve"> </w:t>
      </w:r>
      <w:r>
        <w:rPr>
          <w:rFonts w:hint="eastAsia" w:ascii="黑体" w:eastAsia="黑体"/>
          <w:b/>
          <w:sz w:val="48"/>
          <w:szCs w:val="32"/>
        </w:rPr>
        <w:t>表</w:t>
      </w:r>
    </w:p>
    <w:p>
      <w:pPr>
        <w:pStyle w:val="8"/>
        <w:snapToGrid w:val="0"/>
        <w:spacing w:line="432" w:lineRule="auto"/>
        <w:ind w:firstLine="640"/>
        <w:rPr>
          <w:sz w:val="32"/>
          <w:szCs w:val="32"/>
        </w:rPr>
      </w:pPr>
    </w:p>
    <w:p>
      <w:pPr>
        <w:pStyle w:val="8"/>
        <w:snapToGrid w:val="0"/>
        <w:spacing w:line="432" w:lineRule="auto"/>
        <w:ind w:firstLine="720" w:firstLineChars="200"/>
        <w:rPr>
          <w:rFonts w:ascii="仿宋_GB2312" w:eastAsia="仿宋_GB2312"/>
          <w:sz w:val="36"/>
          <w:szCs w:val="18"/>
        </w:rPr>
      </w:pPr>
      <w:r>
        <w:rPr>
          <w:rFonts w:hint="eastAsia" w:ascii="仿宋_GB2312" w:eastAsia="仿宋_GB2312"/>
          <w:sz w:val="36"/>
          <w:szCs w:val="32"/>
        </w:rPr>
        <w:t>申报单位名称：</w:t>
      </w:r>
      <w:r>
        <w:rPr>
          <w:rFonts w:ascii="仿宋_GB2312" w:eastAsia="仿宋_GB2312"/>
          <w:sz w:val="36"/>
          <w:szCs w:val="32"/>
          <w:u w:val="single"/>
        </w:rPr>
        <w:t>          </w:t>
      </w:r>
      <w:r>
        <w:rPr>
          <w:rFonts w:hint="eastAsia" w:ascii="仿宋_GB2312" w:eastAsia="仿宋_GB2312"/>
          <w:sz w:val="36"/>
          <w:szCs w:val="32"/>
          <w:u w:val="single"/>
        </w:rPr>
        <w:t>（盖章）</w:t>
      </w:r>
    </w:p>
    <w:p>
      <w:pPr>
        <w:pStyle w:val="8"/>
        <w:snapToGrid w:val="0"/>
        <w:spacing w:line="432" w:lineRule="auto"/>
        <w:ind w:firstLine="640"/>
        <w:rPr>
          <w:rFonts w:ascii="仿宋_GB2312" w:eastAsia="仿宋_GB2312"/>
          <w:sz w:val="36"/>
          <w:szCs w:val="18"/>
        </w:rPr>
      </w:pPr>
      <w:r>
        <w:rPr>
          <w:rFonts w:hint="eastAsia" w:ascii="仿宋_GB2312" w:eastAsia="仿宋_GB2312"/>
          <w:sz w:val="36"/>
          <w:szCs w:val="32"/>
        </w:rPr>
        <w:t>申报公共实训基地名称：</w:t>
      </w:r>
      <w:r>
        <w:rPr>
          <w:rFonts w:ascii="仿宋_GB2312" w:eastAsia="仿宋_GB2312"/>
          <w:sz w:val="36"/>
          <w:szCs w:val="32"/>
          <w:u w:val="single"/>
        </w:rPr>
        <w:t> 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        </w:t>
      </w:r>
      <w:r>
        <w:rPr>
          <w:rFonts w:ascii="仿宋_GB2312" w:eastAsia="仿宋_GB2312"/>
          <w:sz w:val="36"/>
          <w:szCs w:val="32"/>
          <w:u w:val="single"/>
        </w:rPr>
        <w:t>    </w:t>
      </w:r>
    </w:p>
    <w:p>
      <w:pPr>
        <w:pStyle w:val="8"/>
        <w:snapToGrid w:val="0"/>
        <w:spacing w:line="432" w:lineRule="auto"/>
        <w:ind w:firstLine="640"/>
        <w:rPr>
          <w:rFonts w:ascii="仿宋_GB2312" w:eastAsia="仿宋_GB2312"/>
          <w:sz w:val="36"/>
          <w:szCs w:val="18"/>
        </w:rPr>
      </w:pPr>
      <w:r>
        <w:rPr>
          <w:rFonts w:hint="eastAsia" w:ascii="仿宋_GB2312" w:eastAsia="仿宋_GB2312"/>
          <w:sz w:val="36"/>
          <w:szCs w:val="32"/>
        </w:rPr>
        <w:t>申报单位负责人：</w:t>
      </w:r>
      <w:r>
        <w:rPr>
          <w:rFonts w:ascii="仿宋_GB2312" w:eastAsia="仿宋_GB2312"/>
          <w:sz w:val="36"/>
          <w:szCs w:val="32"/>
          <w:u w:val="single"/>
        </w:rPr>
        <w:t>          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</w:t>
      </w:r>
      <w:r>
        <w:rPr>
          <w:rFonts w:ascii="仿宋_GB2312" w:eastAsia="仿宋_GB2312"/>
          <w:sz w:val="36"/>
          <w:szCs w:val="32"/>
          <w:u w:val="single"/>
        </w:rPr>
        <w:t>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  </w:t>
      </w:r>
    </w:p>
    <w:p>
      <w:pPr>
        <w:pStyle w:val="8"/>
        <w:snapToGrid w:val="0"/>
        <w:spacing w:line="432" w:lineRule="auto"/>
        <w:ind w:firstLine="640"/>
        <w:rPr>
          <w:rFonts w:ascii="仿宋_GB2312" w:eastAsia="仿宋_GB2312"/>
          <w:sz w:val="36"/>
          <w:szCs w:val="18"/>
        </w:rPr>
      </w:pPr>
      <w:r>
        <w:rPr>
          <w:rFonts w:hint="eastAsia" w:ascii="仿宋_GB2312" w:eastAsia="仿宋_GB2312"/>
          <w:sz w:val="36"/>
          <w:szCs w:val="32"/>
        </w:rPr>
        <w:t>项目负责人：</w:t>
      </w:r>
      <w:r>
        <w:rPr>
          <w:rFonts w:ascii="仿宋_GB2312" w:eastAsia="仿宋_GB2312"/>
          <w:sz w:val="36"/>
          <w:szCs w:val="32"/>
          <w:u w:val="single"/>
        </w:rPr>
        <w:t> 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</w:t>
      </w:r>
      <w:r>
        <w:rPr>
          <w:rFonts w:ascii="仿宋_GB2312" w:eastAsia="仿宋_GB2312"/>
          <w:sz w:val="36"/>
          <w:szCs w:val="32"/>
          <w:u w:val="single"/>
        </w:rPr>
        <w:t xml:space="preserve">            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  </w:t>
      </w:r>
    </w:p>
    <w:p>
      <w:pPr>
        <w:pStyle w:val="8"/>
        <w:snapToGrid w:val="0"/>
        <w:spacing w:line="432" w:lineRule="auto"/>
        <w:ind w:firstLine="640"/>
        <w:rPr>
          <w:rFonts w:ascii="仿宋_GB2312" w:eastAsia="仿宋_GB2312"/>
          <w:sz w:val="36"/>
          <w:szCs w:val="18"/>
        </w:rPr>
      </w:pPr>
      <w:r>
        <w:rPr>
          <w:rFonts w:hint="eastAsia" w:ascii="仿宋_GB2312" w:eastAsia="仿宋_GB2312"/>
          <w:sz w:val="36"/>
          <w:szCs w:val="32"/>
        </w:rPr>
        <w:t>申报日期：</w:t>
      </w:r>
      <w:r>
        <w:rPr>
          <w:rFonts w:ascii="仿宋_GB2312" w:eastAsia="仿宋_GB2312"/>
          <w:sz w:val="36"/>
          <w:szCs w:val="32"/>
          <w:u w:val="single"/>
        </w:rPr>
        <w:t> 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</w:t>
      </w:r>
      <w:r>
        <w:rPr>
          <w:rFonts w:ascii="仿宋_GB2312" w:eastAsia="仿宋_GB2312"/>
          <w:sz w:val="36"/>
          <w:szCs w:val="32"/>
          <w:u w:val="single"/>
        </w:rPr>
        <w:t xml:space="preserve">  </w:t>
      </w:r>
      <w:r>
        <w:rPr>
          <w:rFonts w:hint="eastAsia" w:ascii="仿宋_GB2312" w:eastAsia="仿宋_GB2312"/>
          <w:sz w:val="36"/>
          <w:szCs w:val="32"/>
        </w:rPr>
        <w:t>年</w:t>
      </w:r>
      <w:r>
        <w:rPr>
          <w:rFonts w:ascii="仿宋_GB2312" w:eastAsia="仿宋_GB2312"/>
          <w:sz w:val="36"/>
          <w:szCs w:val="32"/>
          <w:u w:val="single"/>
        </w:rPr>
        <w:t> 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</w:t>
      </w:r>
      <w:r>
        <w:rPr>
          <w:rFonts w:ascii="仿宋_GB2312" w:eastAsia="仿宋_GB2312"/>
          <w:sz w:val="36"/>
          <w:szCs w:val="32"/>
          <w:u w:val="single"/>
        </w:rPr>
        <w:t xml:space="preserve">  </w:t>
      </w:r>
      <w:r>
        <w:rPr>
          <w:rFonts w:hint="eastAsia" w:ascii="仿宋_GB2312" w:eastAsia="仿宋_GB2312"/>
          <w:sz w:val="36"/>
          <w:szCs w:val="32"/>
        </w:rPr>
        <w:t>月</w:t>
      </w:r>
      <w:r>
        <w:rPr>
          <w:rFonts w:ascii="仿宋_GB2312" w:eastAsia="仿宋_GB2312"/>
          <w:sz w:val="36"/>
          <w:szCs w:val="32"/>
          <w:u w:val="single"/>
        </w:rPr>
        <w:t> </w:t>
      </w:r>
      <w:r>
        <w:rPr>
          <w:rFonts w:hint="eastAsia" w:ascii="仿宋_GB2312" w:eastAsia="仿宋_GB2312"/>
          <w:sz w:val="36"/>
          <w:szCs w:val="32"/>
          <w:u w:val="single"/>
        </w:rPr>
        <w:t xml:space="preserve"> </w:t>
      </w:r>
      <w:r>
        <w:rPr>
          <w:rFonts w:ascii="仿宋_GB2312" w:eastAsia="仿宋_GB2312"/>
          <w:sz w:val="36"/>
          <w:szCs w:val="32"/>
          <w:u w:val="single"/>
        </w:rPr>
        <w:t xml:space="preserve">   </w:t>
      </w:r>
      <w:r>
        <w:rPr>
          <w:rFonts w:hint="eastAsia" w:ascii="仿宋_GB2312" w:eastAsia="仿宋_GB2312"/>
          <w:sz w:val="36"/>
          <w:szCs w:val="32"/>
        </w:rPr>
        <w:t>日</w:t>
      </w:r>
    </w:p>
    <w:p>
      <w:pPr>
        <w:pStyle w:val="8"/>
        <w:snapToGrid w:val="0"/>
        <w:spacing w:line="432" w:lineRule="auto"/>
        <w:jc w:val="center"/>
        <w:rPr>
          <w:sz w:val="18"/>
          <w:szCs w:val="18"/>
        </w:rPr>
      </w:pPr>
      <w:r>
        <w:rPr>
          <w:sz w:val="18"/>
          <w:szCs w:val="18"/>
        </w:rPr>
        <w:t> </w:t>
      </w:r>
    </w:p>
    <w:p>
      <w:pPr>
        <w:pStyle w:val="8"/>
        <w:snapToGrid w:val="0"/>
        <w:spacing w:line="432" w:lineRule="auto"/>
        <w:jc w:val="center"/>
        <w:rPr>
          <w:rFonts w:ascii="楷体_GB2312" w:eastAsia="楷体_GB2312"/>
          <w:sz w:val="36"/>
          <w:szCs w:val="18"/>
        </w:rPr>
      </w:pPr>
    </w:p>
    <w:p>
      <w:pPr>
        <w:pStyle w:val="8"/>
        <w:snapToGrid w:val="0"/>
        <w:spacing w:line="432" w:lineRule="auto"/>
        <w:ind w:firstLine="2249"/>
        <w:rPr>
          <w:rFonts w:ascii="楷体_GB2312" w:eastAsia="楷体_GB2312"/>
          <w:b/>
          <w:sz w:val="36"/>
          <w:szCs w:val="32"/>
        </w:rPr>
      </w:pPr>
      <w:r>
        <w:rPr>
          <w:rFonts w:hint="eastAsia" w:ascii="楷体_GB2312" w:eastAsia="楷体_GB2312"/>
          <w:b/>
          <w:sz w:val="36"/>
          <w:szCs w:val="32"/>
        </w:rPr>
        <w:t>常熟市人力资源和社会保障局制</w:t>
      </w:r>
    </w:p>
    <w:p>
      <w:pPr>
        <w:pStyle w:val="8"/>
        <w:snapToGrid w:val="0"/>
        <w:spacing w:line="432" w:lineRule="auto"/>
        <w:ind w:firstLine="2249"/>
        <w:rPr>
          <w:rFonts w:ascii="楷体_GB2312" w:eastAsia="楷体_GB2312"/>
          <w:b/>
          <w:sz w:val="36"/>
          <w:szCs w:val="32"/>
        </w:rPr>
      </w:pPr>
    </w:p>
    <w:tbl>
      <w:tblPr>
        <w:tblStyle w:val="10"/>
        <w:tblW w:w="98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"/>
        <w:gridCol w:w="1498"/>
        <w:gridCol w:w="179"/>
        <w:gridCol w:w="181"/>
        <w:gridCol w:w="1175"/>
        <w:gridCol w:w="202"/>
        <w:gridCol w:w="601"/>
        <w:gridCol w:w="1241"/>
        <w:gridCol w:w="847"/>
        <w:gridCol w:w="360"/>
        <w:gridCol w:w="68"/>
        <w:gridCol w:w="1010"/>
        <w:gridCol w:w="689"/>
        <w:gridCol w:w="1081"/>
        <w:gridCol w:w="367"/>
        <w:gridCol w:w="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627" w:hRule="atLeast"/>
          <w:jc w:val="center"/>
        </w:trPr>
        <w:tc>
          <w:tcPr>
            <w:tcW w:w="9499" w:type="dxa"/>
            <w:gridSpan w:val="14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b/>
                <w:sz w:val="32"/>
                <w:szCs w:val="32"/>
              </w:rPr>
            </w:pPr>
            <w:r>
              <w:rPr>
                <w:rFonts w:hint="eastAsia" w:ascii="楷体_GB2312" w:eastAsia="楷体_GB2312"/>
                <w:b/>
                <w:sz w:val="32"/>
                <w:szCs w:val="32"/>
              </w:rPr>
              <w:t>申报单位基本情况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998" w:hRule="atLeast"/>
          <w:jc w:val="center"/>
        </w:trPr>
        <w:tc>
          <w:tcPr>
            <w:tcW w:w="1677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单位名称</w:t>
            </w:r>
          </w:p>
        </w:tc>
        <w:tc>
          <w:tcPr>
            <w:tcW w:w="1558" w:type="dxa"/>
            <w:gridSpan w:val="3"/>
            <w:noWrap w:val="0"/>
            <w:vAlign w:val="center"/>
          </w:tcPr>
          <w:p>
            <w:pPr>
              <w:pStyle w:val="8"/>
              <w:snapToGrid w:val="0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性质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法人代表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958" w:hRule="exact"/>
          <w:jc w:val="center"/>
        </w:trPr>
        <w:tc>
          <w:tcPr>
            <w:tcW w:w="1677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单位地址</w:t>
            </w:r>
          </w:p>
        </w:tc>
        <w:tc>
          <w:tcPr>
            <w:tcW w:w="4675" w:type="dxa"/>
            <w:gridSpan w:val="8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占地面积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844" w:hRule="exact"/>
          <w:jc w:val="center"/>
        </w:trPr>
        <w:tc>
          <w:tcPr>
            <w:tcW w:w="1677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教职工总数</w:t>
            </w:r>
          </w:p>
        </w:tc>
        <w:tc>
          <w:tcPr>
            <w:tcW w:w="1558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专业教师数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单位电话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796" w:hRule="exact"/>
          <w:jc w:val="center"/>
        </w:trPr>
        <w:tc>
          <w:tcPr>
            <w:tcW w:w="1677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项目负责人</w:t>
            </w:r>
          </w:p>
        </w:tc>
        <w:tc>
          <w:tcPr>
            <w:tcW w:w="1558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手机号码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noWrap w:val="0"/>
            <w:vAlign w:val="center"/>
          </w:tcPr>
          <w:p>
            <w:pPr>
              <w:pStyle w:val="8"/>
              <w:snapToGrid w:val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邮箱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boyuanx@hotmail.com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154" w:hRule="atLeas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已开展过的培训鉴定的主要职业（工种）、项目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等级</w:t>
            </w: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培训的对象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ind w:right="5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66" w:type="dxa"/>
          <w:wAfter w:w="26" w:type="dxa"/>
          <w:trHeight w:val="486" w:hRule="exact"/>
          <w:jc w:val="center"/>
        </w:trPr>
        <w:tc>
          <w:tcPr>
            <w:tcW w:w="3235" w:type="dxa"/>
            <w:gridSpan w:val="5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7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3" w:type="dxa"/>
          <w:trHeight w:val="154" w:hRule="atLeast"/>
          <w:jc w:val="center"/>
        </w:trPr>
        <w:tc>
          <w:tcPr>
            <w:tcW w:w="9498" w:type="dxa"/>
            <w:gridSpan w:val="14"/>
            <w:noWrap w:val="0"/>
            <w:vAlign w:val="top"/>
          </w:tcPr>
          <w:p>
            <w:pPr>
              <w:pStyle w:val="8"/>
              <w:snapToGrid w:val="0"/>
              <w:spacing w:line="360" w:lineRule="auto"/>
              <w:ind w:firstLine="640"/>
              <w:jc w:val="center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项目可行性分析</w:t>
            </w: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  <w:p>
            <w:pPr>
              <w:pStyle w:val="8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3" w:type="dxa"/>
          <w:trHeight w:val="317" w:hRule="atLeast"/>
          <w:jc w:val="center"/>
        </w:trPr>
        <w:tc>
          <w:tcPr>
            <w:tcW w:w="9498" w:type="dxa"/>
            <w:gridSpan w:val="14"/>
            <w:noWrap w:val="0"/>
            <w:vAlign w:val="top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1" w:type="dxa"/>
            <w:gridSpan w:val="16"/>
            <w:noWrap w:val="0"/>
            <w:vAlign w:val="center"/>
          </w:tcPr>
          <w:p>
            <w:pPr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拟对社会开放的专业（职业）实训室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专业实训室（一）名称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专业实训室（二）名称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专业实训室（三）名称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专业实训室（四）名称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专业实训室（五）名称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restart"/>
            <w:noWrap w:val="0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可实施的主要项目</w:t>
            </w: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职业（工种）</w:t>
            </w: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等级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职业（工种）</w:t>
            </w: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等级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职业（工种）</w:t>
            </w: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等级</w:t>
            </w: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pStyle w:val="8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448" w:type="dxa"/>
            <w:gridSpan w:val="3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3" w:type="dxa"/>
            <w:gridSpan w:val="4"/>
            <w:noWrap w:val="0"/>
            <w:vAlign w:val="center"/>
          </w:tcPr>
          <w:p>
            <w:pPr>
              <w:pStyle w:val="8"/>
              <w:snapToGrid w:val="0"/>
              <w:spacing w:line="432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相关主要仪器设备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5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6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224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7</w:t>
            </w:r>
          </w:p>
        </w:tc>
        <w:tc>
          <w:tcPr>
            <w:tcW w:w="6492" w:type="dxa"/>
            <w:gridSpan w:val="11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186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申报单位意见</w:t>
            </w:r>
          </w:p>
        </w:tc>
        <w:tc>
          <w:tcPr>
            <w:tcW w:w="8027" w:type="dxa"/>
            <w:gridSpan w:val="14"/>
            <w:noWrap w:val="0"/>
            <w:vAlign w:val="top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（盖章）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186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所在地政府（管委会）或主管部门意见</w:t>
            </w:r>
          </w:p>
        </w:tc>
        <w:tc>
          <w:tcPr>
            <w:tcW w:w="8027" w:type="dxa"/>
            <w:gridSpan w:val="14"/>
            <w:noWrap w:val="0"/>
            <w:vAlign w:val="top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ind w:firstLine="4760" w:firstLineChars="17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  <w:jc w:val="center"/>
        </w:trPr>
        <w:tc>
          <w:tcPr>
            <w:tcW w:w="186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市人力资源和社会保障局意见</w:t>
            </w:r>
          </w:p>
        </w:tc>
        <w:tc>
          <w:tcPr>
            <w:tcW w:w="8027" w:type="dxa"/>
            <w:gridSpan w:val="14"/>
            <w:noWrap w:val="0"/>
            <w:vAlign w:val="top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（盖章）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186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  <w:tc>
          <w:tcPr>
            <w:tcW w:w="8027" w:type="dxa"/>
            <w:gridSpan w:val="14"/>
            <w:noWrap w:val="0"/>
            <w:vAlign w:val="top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（此表一式三份）</w:t>
      </w:r>
    </w:p>
    <w:p>
      <w:pPr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附件2：</w:t>
      </w:r>
    </w:p>
    <w:p>
      <w:pPr>
        <w:jc w:val="center"/>
        <w:rPr>
          <w:b/>
          <w:sz w:val="52"/>
          <w:szCs w:val="52"/>
        </w:rPr>
      </w:pP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常熟市技能大师工作室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申  报  表</w:t>
      </w:r>
    </w:p>
    <w:p>
      <w:pPr>
        <w:jc w:val="center"/>
        <w:rPr>
          <w:rFonts w:ascii="仿宋_GB2312" w:hAnsi="宋体" w:eastAsia="仿宋_GB2312"/>
          <w:b/>
          <w:color w:val="000000"/>
          <w:sz w:val="48"/>
          <w:szCs w:val="48"/>
        </w:rPr>
      </w:pPr>
    </w:p>
    <w:p>
      <w:pPr>
        <w:rPr>
          <w:rFonts w:ascii="仿宋_GB2312" w:eastAsia="仿宋_GB2312"/>
          <w:color w:val="000000"/>
        </w:rPr>
      </w:pPr>
    </w:p>
    <w:p>
      <w:pPr>
        <w:rPr>
          <w:rFonts w:ascii="仿宋_GB2312" w:eastAsia="仿宋_GB2312"/>
          <w:color w:val="000000"/>
        </w:rPr>
      </w:pPr>
    </w:p>
    <w:p>
      <w:pPr>
        <w:ind w:firstLine="1049" w:firstLineChars="328"/>
        <w:rPr>
          <w:rFonts w:eastAsia="仿宋_GB2312"/>
        </w:rPr>
      </w:pPr>
      <w:r>
        <w:rPr>
          <w:rFonts w:hint="eastAsia" w:eastAsia="仿宋_GB2312"/>
        </w:rPr>
        <w:t>申  报  单  位</w:t>
      </w:r>
      <w:r>
        <w:rPr>
          <w:rFonts w:hint="eastAsia" w:eastAsia="仿宋_GB2312"/>
          <w:u w:val="single"/>
        </w:rPr>
        <w:t xml:space="preserve">                          </w:t>
      </w:r>
    </w:p>
    <w:p>
      <w:pPr>
        <w:ind w:firstLine="1120" w:firstLineChars="328"/>
        <w:rPr>
          <w:rFonts w:ascii="仿宋_GB2312" w:eastAsia="仿宋_GB2312"/>
          <w:b/>
          <w:color w:val="000000"/>
          <w:sz w:val="34"/>
          <w:szCs w:val="34"/>
        </w:rPr>
      </w:pPr>
    </w:p>
    <w:p>
      <w:pPr>
        <w:ind w:firstLine="1049" w:firstLineChars="328"/>
        <w:rPr>
          <w:rFonts w:eastAsia="仿宋_GB2312"/>
        </w:rPr>
      </w:pPr>
      <w:r>
        <w:rPr>
          <w:rFonts w:hint="eastAsia" w:eastAsia="仿宋_GB2312"/>
        </w:rPr>
        <w:t>工 作 室 名 称</w:t>
      </w:r>
      <w:r>
        <w:rPr>
          <w:rFonts w:hint="eastAsia" w:eastAsia="仿宋_GB2312"/>
          <w:u w:val="single"/>
        </w:rPr>
        <w:t xml:space="preserve">                          </w:t>
      </w:r>
    </w:p>
    <w:p>
      <w:pPr>
        <w:ind w:firstLine="1120" w:firstLineChars="328"/>
        <w:rPr>
          <w:rFonts w:ascii="仿宋_GB2312" w:eastAsia="仿宋_GB2312"/>
          <w:b/>
          <w:color w:val="000000"/>
          <w:sz w:val="34"/>
          <w:szCs w:val="34"/>
          <w:u w:val="single"/>
        </w:rPr>
      </w:pPr>
    </w:p>
    <w:p>
      <w:pPr>
        <w:ind w:firstLine="1049" w:firstLineChars="328"/>
        <w:rPr>
          <w:rFonts w:eastAsia="仿宋_GB2312"/>
        </w:rPr>
      </w:pPr>
      <w:r>
        <w:rPr>
          <w:rFonts w:hint="eastAsia" w:eastAsia="仿宋_GB2312"/>
        </w:rPr>
        <w:t>工作室工作领域</w:t>
      </w:r>
      <w:r>
        <w:rPr>
          <w:rFonts w:hint="eastAsia" w:eastAsia="仿宋_GB2312"/>
          <w:u w:val="single"/>
        </w:rPr>
        <w:t xml:space="preserve">                          </w:t>
      </w:r>
    </w:p>
    <w:p>
      <w:pPr>
        <w:ind w:firstLine="1652" w:firstLineChars="484"/>
        <w:rPr>
          <w:rFonts w:ascii="仿宋_GB2312" w:eastAsia="仿宋_GB2312"/>
          <w:b/>
          <w:color w:val="000000"/>
          <w:sz w:val="34"/>
          <w:szCs w:val="34"/>
        </w:rPr>
      </w:pPr>
    </w:p>
    <w:p>
      <w:pPr>
        <w:ind w:firstLine="1049" w:firstLineChars="328"/>
        <w:rPr>
          <w:rFonts w:eastAsia="仿宋_GB2312"/>
        </w:rPr>
      </w:pPr>
      <w:r>
        <w:rPr>
          <w:rFonts w:hint="eastAsia" w:eastAsia="仿宋_GB2312"/>
        </w:rPr>
        <w:t>填  报  时  间</w:t>
      </w:r>
      <w:r>
        <w:rPr>
          <w:rFonts w:hint="eastAsia" w:eastAsia="仿宋_GB2312"/>
          <w:u w:val="single"/>
        </w:rPr>
        <w:t xml:space="preserve">                          </w:t>
      </w:r>
    </w:p>
    <w:p>
      <w:pPr>
        <w:ind w:firstLine="2249" w:firstLineChars="700"/>
        <w:rPr>
          <w:rFonts w:ascii="仿宋_GB2312" w:hAnsi="宋体" w:eastAsia="仿宋_GB2312"/>
          <w:b/>
          <w:color w:val="000000"/>
        </w:rPr>
      </w:pPr>
    </w:p>
    <w:p>
      <w:pPr>
        <w:ind w:firstLine="2249" w:firstLineChars="700"/>
        <w:rPr>
          <w:rFonts w:ascii="仿宋_GB2312" w:hAnsi="宋体" w:eastAsia="仿宋_GB2312"/>
          <w:b/>
          <w:color w:val="000000"/>
        </w:rPr>
      </w:pPr>
    </w:p>
    <w:p>
      <w:pPr>
        <w:ind w:firstLine="2249" w:firstLineChars="700"/>
        <w:rPr>
          <w:rFonts w:ascii="仿宋_GB2312" w:hAnsi="宋体" w:eastAsia="仿宋_GB2312"/>
          <w:b/>
          <w:color w:val="000000"/>
        </w:rPr>
      </w:pPr>
    </w:p>
    <w:p>
      <w:pPr>
        <w:rPr>
          <w:rFonts w:ascii="仿宋_GB2312" w:hAnsi="宋体" w:eastAsia="仿宋_GB2312"/>
          <w:b/>
          <w:color w:val="000000"/>
        </w:rPr>
      </w:pPr>
    </w:p>
    <w:p>
      <w:pPr>
        <w:rPr>
          <w:rFonts w:eastAsia="方正黑体_GBK"/>
          <w:sz w:val="30"/>
        </w:rPr>
      </w:pPr>
    </w:p>
    <w:p>
      <w:pPr>
        <w:jc w:val="center"/>
        <w:rPr>
          <w:rFonts w:eastAsia="方正黑体_GBK"/>
          <w:sz w:val="30"/>
        </w:rPr>
      </w:pPr>
      <w:r>
        <w:rPr>
          <w:rFonts w:hint="eastAsia" w:eastAsia="方正黑体_GBK"/>
          <w:sz w:val="30"/>
        </w:rPr>
        <w:t>常熟市人力资源和社会保障局制</w:t>
      </w:r>
    </w:p>
    <w:tbl>
      <w:tblPr>
        <w:tblStyle w:val="10"/>
        <w:tblW w:w="91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7"/>
        <w:gridCol w:w="538"/>
        <w:gridCol w:w="346"/>
        <w:gridCol w:w="547"/>
        <w:gridCol w:w="372"/>
        <w:gridCol w:w="1077"/>
        <w:gridCol w:w="351"/>
        <w:gridCol w:w="256"/>
        <w:gridCol w:w="27"/>
        <w:gridCol w:w="438"/>
        <w:gridCol w:w="645"/>
        <w:gridCol w:w="956"/>
        <w:gridCol w:w="355"/>
        <w:gridCol w:w="451"/>
        <w:gridCol w:w="481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6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领办（创办）人</w:t>
            </w:r>
          </w:p>
        </w:tc>
        <w:tc>
          <w:tcPr>
            <w:tcW w:w="1265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  别</w:t>
            </w:r>
          </w:p>
        </w:tc>
        <w:tc>
          <w:tcPr>
            <w:tcW w:w="60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1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  族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87" w:type="dxa"/>
            <w:gridSpan w:val="3"/>
            <w:tcBorders>
              <w:bottom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1148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1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依托企业</w:t>
            </w:r>
          </w:p>
        </w:tc>
        <w:tc>
          <w:tcPr>
            <w:tcW w:w="5560" w:type="dxa"/>
            <w:gridSpan w:val="12"/>
            <w:tcBorders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8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邮政编码</w:t>
            </w:r>
          </w:p>
        </w:tc>
        <w:tc>
          <w:tcPr>
            <w:tcW w:w="11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1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工作室地点</w:t>
            </w:r>
          </w:p>
        </w:tc>
        <w:tc>
          <w:tcPr>
            <w:tcW w:w="5560" w:type="dxa"/>
            <w:gridSpan w:val="12"/>
            <w:tcBorders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8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办公面积</w:t>
            </w:r>
          </w:p>
        </w:tc>
        <w:tc>
          <w:tcPr>
            <w:tcW w:w="11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学历（学位）</w:t>
            </w:r>
          </w:p>
        </w:tc>
        <w:tc>
          <w:tcPr>
            <w:tcW w:w="1803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711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ind w:firstLine="160" w:firstLineChars="50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08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762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从事职业（工种）</w:t>
            </w:r>
          </w:p>
        </w:tc>
        <w:tc>
          <w:tcPr>
            <w:tcW w:w="162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1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行政职务</w:t>
            </w:r>
          </w:p>
        </w:tc>
        <w:tc>
          <w:tcPr>
            <w:tcW w:w="89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919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职业资格</w:t>
            </w:r>
          </w:p>
        </w:tc>
        <w:tc>
          <w:tcPr>
            <w:tcW w:w="1711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8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身份证号</w:t>
            </w:r>
          </w:p>
        </w:tc>
        <w:tc>
          <w:tcPr>
            <w:tcW w:w="3391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1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通讯地址</w:t>
            </w:r>
          </w:p>
        </w:tc>
        <w:tc>
          <w:tcPr>
            <w:tcW w:w="3959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56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ind w:firstLine="160" w:firstLineChars="50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联系电话</w:t>
            </w:r>
          </w:p>
        </w:tc>
        <w:tc>
          <w:tcPr>
            <w:tcW w:w="208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1" w:hRule="exact"/>
          <w:jc w:val="center"/>
        </w:trPr>
        <w:tc>
          <w:tcPr>
            <w:tcW w:w="11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领办人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主要工作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业绩</w:t>
            </w:r>
          </w:p>
        </w:tc>
        <w:tc>
          <w:tcPr>
            <w:tcW w:w="7988" w:type="dxa"/>
            <w:gridSpan w:val="15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领办人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获奖情况</w:t>
            </w: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获奖项目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奖励名称</w:t>
            </w: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授予单位</w:t>
            </w: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授予年度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ind w:firstLine="160" w:firstLineChars="50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2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31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67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8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6" w:hRule="atLeast"/>
          <w:jc w:val="center"/>
        </w:trPr>
        <w:tc>
          <w:tcPr>
            <w:tcW w:w="11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工作室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依托企业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简介</w:t>
            </w:r>
          </w:p>
        </w:tc>
        <w:tc>
          <w:tcPr>
            <w:tcW w:w="7988" w:type="dxa"/>
            <w:gridSpan w:val="15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</w:tbl>
    <w:p>
      <w:pPr>
        <w:rPr>
          <w:vanish/>
        </w:rPr>
      </w:pPr>
    </w:p>
    <w:tbl>
      <w:tblPr>
        <w:tblStyle w:val="10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8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依托企业对工作室支持措施</w:t>
            </w:r>
          </w:p>
        </w:tc>
        <w:tc>
          <w:tcPr>
            <w:tcW w:w="8100" w:type="dxa"/>
            <w:noWrap w:val="0"/>
            <w:vAlign w:val="bottom"/>
          </w:tcPr>
          <w:p>
            <w:pPr>
              <w:ind w:firstLine="7040" w:firstLineChars="22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工作室今后工作开展计划</w:t>
            </w:r>
          </w:p>
        </w:tc>
        <w:tc>
          <w:tcPr>
            <w:tcW w:w="8100" w:type="dxa"/>
            <w:noWrap w:val="0"/>
            <w:vAlign w:val="bottom"/>
          </w:tcPr>
          <w:p>
            <w:pPr>
              <w:ind w:firstLine="7040" w:firstLineChars="2200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申报单位意见</w:t>
            </w:r>
          </w:p>
        </w:tc>
        <w:tc>
          <w:tcPr>
            <w:tcW w:w="8100" w:type="dxa"/>
            <w:noWrap w:val="0"/>
            <w:vAlign w:val="bottom"/>
          </w:tcPr>
          <w:p>
            <w:pPr>
              <w:ind w:firstLine="5440" w:firstLineChars="17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(盖章)     </w:t>
            </w:r>
          </w:p>
          <w:p>
            <w:pPr>
              <w:ind w:firstLine="4960" w:firstLineChars="15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所在地政府（管委会）或主管部门意见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8100" w:type="dxa"/>
            <w:noWrap w:val="0"/>
            <w:vAlign w:val="bottom"/>
          </w:tcPr>
          <w:p>
            <w:pPr>
              <w:ind w:firstLine="5600" w:firstLineChars="17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(盖章)  </w:t>
            </w:r>
          </w:p>
          <w:p>
            <w:pPr>
              <w:ind w:firstLine="5120" w:firstLineChars="16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月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市人社局意见</w:t>
            </w:r>
          </w:p>
        </w:tc>
        <w:tc>
          <w:tcPr>
            <w:tcW w:w="8100" w:type="dxa"/>
            <w:noWrap w:val="0"/>
            <w:vAlign w:val="bottom"/>
          </w:tcPr>
          <w:p>
            <w:pPr>
              <w:ind w:firstLine="5760" w:firstLineChars="18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(盖章)  </w:t>
            </w:r>
          </w:p>
          <w:p>
            <w:pPr>
              <w:ind w:firstLine="5120" w:firstLineChars="16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市人才办意见</w:t>
            </w:r>
          </w:p>
        </w:tc>
        <w:tc>
          <w:tcPr>
            <w:tcW w:w="8100" w:type="dxa"/>
            <w:noWrap w:val="0"/>
            <w:vAlign w:val="bottom"/>
          </w:tcPr>
          <w:p>
            <w:pPr>
              <w:ind w:firstLine="5760" w:firstLineChars="18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(盖章)  </w:t>
            </w:r>
          </w:p>
          <w:p>
            <w:pPr>
              <w:ind w:firstLine="5120" w:firstLineChars="16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月   日   </w:t>
            </w:r>
          </w:p>
        </w:tc>
      </w:tr>
    </w:tbl>
    <w:p/>
    <w:p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附件3：</w:t>
      </w:r>
    </w:p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常熟市技能大师工作室成员情况表</w:t>
      </w:r>
    </w:p>
    <w:p>
      <w:pPr>
        <w:rPr>
          <w:rFonts w:ascii="仿宋_GB2312" w:eastAsia="仿宋_GB2312"/>
        </w:rPr>
      </w:pPr>
      <w:r>
        <w:rPr>
          <w:rFonts w:hint="eastAsia" w:ascii="仿宋_GB2312" w:eastAsia="仿宋_GB2312"/>
        </w:rPr>
        <w:t>工作室名称</w:t>
      </w:r>
      <w:r>
        <w:rPr>
          <w:rFonts w:hint="eastAsia" w:ascii="仿宋_GB2312" w:eastAsia="仿宋_GB2312"/>
          <w:u w:val="single"/>
        </w:rPr>
        <w:t xml:space="preserve">：                                 </w:t>
      </w:r>
      <w:r>
        <w:rPr>
          <w:rFonts w:hint="eastAsia" w:ascii="仿宋_GB2312" w:eastAsia="仿宋_GB2312"/>
        </w:rPr>
        <w:t xml:space="preserve"> </w:t>
      </w:r>
    </w:p>
    <w:tbl>
      <w:tblPr>
        <w:tblStyle w:val="10"/>
        <w:tblW w:w="139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079"/>
        <w:gridCol w:w="600"/>
        <w:gridCol w:w="2449"/>
        <w:gridCol w:w="1359"/>
        <w:gridCol w:w="1360"/>
        <w:gridCol w:w="2156"/>
        <w:gridCol w:w="3066"/>
        <w:gridCol w:w="1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序号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身份证号码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   历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专业技术职    称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职业工种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及等级</w:t>
            </w: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个人专长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44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5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3066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</w:tbl>
    <w:p>
      <w:pPr>
        <w:rPr>
          <w:rFonts w:hint="eastAsia" w:ascii="仿宋_GB2312" w:hAnsi="宋体" w:eastAsia="仿宋_GB2312"/>
        </w:rPr>
      </w:pPr>
      <w:bookmarkStart w:id="0" w:name="_Toc109810344"/>
      <w:bookmarkStart w:id="1" w:name="_Toc109810242"/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ascii="仿宋_GB2312" w:hAnsi="宋体" w:eastAsia="仿宋_GB2312"/>
        </w:rPr>
      </w:pPr>
    </w:p>
    <w:p>
      <w:pPr>
        <w:rPr>
          <w:rFonts w:hint="eastAsia" w:ascii="仿宋_GB2312" w:hAnsi="宋体" w:eastAsia="仿宋_GB2312"/>
        </w:rPr>
      </w:pPr>
      <w:r>
        <w:rPr>
          <w:rFonts w:ascii="仿宋_GB2312" w:hAnsi="宋体" w:eastAsia="仿宋_GB2312"/>
        </w:rPr>
        <w:t>附件4</w:t>
      </w:r>
      <w:r>
        <w:rPr>
          <w:rFonts w:hint="eastAsia" w:ascii="仿宋_GB2312" w:hAnsi="宋体" w:eastAsia="仿宋_GB2312"/>
        </w:rPr>
        <w:t>：</w:t>
      </w:r>
    </w:p>
    <w:p>
      <w:pPr>
        <w:widowControl/>
        <w:jc w:val="center"/>
        <w:rPr>
          <w:rFonts w:hint="eastAsia" w:ascii="宋体" w:hAnsi="宋体" w:cs="宋体"/>
          <w:b/>
          <w:kern w:val="0"/>
          <w:sz w:val="48"/>
          <w:szCs w:val="48"/>
        </w:rPr>
      </w:pPr>
      <w:r>
        <w:rPr>
          <w:rFonts w:hint="eastAsia" w:ascii="宋体" w:hAnsi="宋体" w:cs="宋体"/>
          <w:b/>
          <w:bCs/>
          <w:kern w:val="0"/>
          <w:sz w:val="48"/>
          <w:szCs w:val="48"/>
        </w:rPr>
        <w:t>常熟市企业</w:t>
      </w:r>
      <w:r>
        <w:rPr>
          <w:rFonts w:hint="eastAsia" w:ascii="仿宋_GB2312" w:hAnsi="宋体" w:cs="宋体"/>
          <w:b/>
          <w:kern w:val="0"/>
          <w:sz w:val="48"/>
          <w:szCs w:val="48"/>
        </w:rPr>
        <w:t>首席技师</w:t>
      </w:r>
      <w:r>
        <w:rPr>
          <w:rFonts w:hint="eastAsia" w:ascii="宋体" w:hAnsi="宋体" w:cs="宋体"/>
          <w:b/>
          <w:bCs/>
          <w:kern w:val="0"/>
          <w:sz w:val="48"/>
          <w:szCs w:val="48"/>
        </w:rPr>
        <w:t>推荐表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ind w:firstLine="1920" w:firstLineChars="6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32"/>
        </w:rPr>
        <w:t>姓名：</w:t>
      </w:r>
      <w:r>
        <w:rPr>
          <w:rFonts w:eastAsia="仿宋_GB2312"/>
          <w:kern w:val="0"/>
          <w:sz w:val="32"/>
        </w:rPr>
        <w:t xml:space="preserve"> </w:t>
      </w:r>
      <w:r>
        <w:rPr>
          <w:rFonts w:eastAsia="仿宋_GB2312"/>
          <w:kern w:val="0"/>
          <w:sz w:val="32"/>
          <w:u w:val="single"/>
        </w:rPr>
        <w:t xml:space="preserve">                     </w:t>
      </w:r>
    </w:p>
    <w:p>
      <w:pPr>
        <w:widowControl/>
        <w:ind w:firstLine="960" w:firstLineChars="300"/>
        <w:jc w:val="left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32"/>
          <w:u w:val="single"/>
        </w:rPr>
        <w:t> </w:t>
      </w:r>
    </w:p>
    <w:p>
      <w:pPr>
        <w:widowControl/>
        <w:ind w:firstLine="1920" w:firstLineChars="6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32"/>
        </w:rPr>
        <w:t>单位：</w:t>
      </w:r>
      <w:r>
        <w:rPr>
          <w:rFonts w:eastAsia="仿宋_GB2312"/>
          <w:kern w:val="0"/>
          <w:sz w:val="32"/>
          <w:u w:val="single"/>
        </w:rPr>
        <w:t xml:space="preserve">                       </w:t>
      </w: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rFonts w:hint="eastAsia"/>
          <w:kern w:val="0"/>
          <w:sz w:val="24"/>
        </w:rPr>
      </w:pPr>
      <w:r>
        <w:rPr>
          <w:kern w:val="0"/>
          <w:sz w:val="24"/>
        </w:rPr>
        <w:t> </w:t>
      </w:r>
    </w:p>
    <w:p>
      <w:pPr>
        <w:widowControl/>
        <w:jc w:val="center"/>
        <w:rPr>
          <w:kern w:val="0"/>
          <w:sz w:val="24"/>
        </w:rPr>
      </w:pPr>
    </w:p>
    <w:p>
      <w:pPr>
        <w:widowControl/>
        <w:jc w:val="center"/>
        <w:rPr>
          <w:kern w:val="0"/>
          <w:sz w:val="24"/>
        </w:rPr>
      </w:pPr>
    </w:p>
    <w:p>
      <w:pPr>
        <w:widowControl/>
        <w:jc w:val="center"/>
        <w:rPr>
          <w:rFonts w:hint="eastAsia"/>
          <w:kern w:val="0"/>
          <w:sz w:val="24"/>
        </w:rPr>
      </w:pPr>
    </w:p>
    <w:p>
      <w:pPr>
        <w:widowControl/>
        <w:jc w:val="center"/>
        <w:rPr>
          <w:rFonts w:hint="eastAsia"/>
          <w:kern w:val="0"/>
          <w:sz w:val="24"/>
        </w:rPr>
      </w:pPr>
    </w:p>
    <w:p>
      <w:pPr>
        <w:widowControl/>
        <w:rPr>
          <w:rFonts w:hint="eastAsia" w:ascii="宋体" w:hAnsi="宋体" w:cs="宋体"/>
          <w:kern w:val="0"/>
          <w:sz w:val="24"/>
        </w:rPr>
      </w:pPr>
    </w:p>
    <w:p>
      <w:pPr>
        <w:widowControl/>
        <w:jc w:val="center"/>
        <w:rPr>
          <w:rFonts w:hint="eastAsia" w:ascii="宋体" w:hAnsi="宋体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32"/>
        </w:rPr>
        <w:t>常熟市人力资源和社会保障局制</w:t>
      </w:r>
    </w:p>
    <w:p>
      <w:pPr>
        <w:widowControl/>
        <w:jc w:val="center"/>
        <w:rPr>
          <w:rFonts w:hint="eastAsia" w:ascii="仿宋_GB2312" w:hAnsi="宋体" w:eastAsia="仿宋_GB2312" w:cs="宋体"/>
          <w:kern w:val="0"/>
          <w:sz w:val="32"/>
        </w:rPr>
      </w:pPr>
      <w:r>
        <w:rPr>
          <w:rFonts w:hint="eastAsia" w:ascii="仿宋_GB2312" w:hAnsi="宋体" w:eastAsia="仿宋_GB2312" w:cs="宋体"/>
          <w:kern w:val="0"/>
          <w:sz w:val="32"/>
        </w:rPr>
        <w:t xml:space="preserve">  年</w:t>
      </w:r>
      <w:r>
        <w:rPr>
          <w:rFonts w:eastAsia="仿宋_GB2312"/>
          <w:kern w:val="0"/>
          <w:sz w:val="32"/>
        </w:rPr>
        <w:t xml:space="preserve">       </w:t>
      </w:r>
      <w:r>
        <w:rPr>
          <w:rFonts w:hint="eastAsia" w:ascii="仿宋_GB2312" w:hAnsi="宋体" w:eastAsia="仿宋_GB2312" w:cs="宋体"/>
          <w:kern w:val="0"/>
          <w:sz w:val="32"/>
        </w:rPr>
        <w:t>月</w:t>
      </w:r>
      <w:r>
        <w:rPr>
          <w:rFonts w:eastAsia="仿宋_GB2312"/>
          <w:kern w:val="0"/>
          <w:sz w:val="32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</w:rPr>
        <w:t>日</w:t>
      </w:r>
    </w:p>
    <w:p>
      <w:pPr>
        <w:widowControl/>
        <w:rPr>
          <w:rFonts w:hint="eastAsia" w:ascii="宋体" w:hAnsi="宋体" w:cs="宋体"/>
          <w:kern w:val="0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620"/>
        <w:gridCol w:w="1938"/>
        <w:gridCol w:w="42"/>
        <w:gridCol w:w="1728"/>
        <w:gridCol w:w="15"/>
        <w:gridCol w:w="345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姓    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性    别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4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照  片</w:t>
            </w:r>
          </w:p>
          <w:p>
            <w:pPr>
              <w:widowControl/>
              <w:spacing w:line="14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2寸彩色红底</w:t>
            </w:r>
          </w:p>
          <w:p>
            <w:pPr>
              <w:widowControl/>
              <w:spacing w:line="14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正面脱帽照片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出生日期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民    族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23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文化程度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23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工种岗位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技能水平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23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参加工作时间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spacing w:val="-16"/>
                <w:kern w:val="0"/>
                <w:sz w:val="24"/>
              </w:rPr>
              <w:t>邮政编码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23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工作单位</w:t>
            </w:r>
          </w:p>
        </w:tc>
        <w:tc>
          <w:tcPr>
            <w:tcW w:w="76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身份证号码</w:t>
            </w:r>
          </w:p>
        </w:tc>
        <w:tc>
          <w:tcPr>
            <w:tcW w:w="76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通讯地址</w:t>
            </w:r>
          </w:p>
        </w:tc>
        <w:tc>
          <w:tcPr>
            <w:tcW w:w="76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手机号码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单位电话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电子邮箱</w:t>
            </w:r>
          </w:p>
        </w:tc>
        <w:tc>
          <w:tcPr>
            <w:tcW w:w="76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94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主  要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起止时间</w:t>
            </w:r>
          </w:p>
        </w:tc>
        <w:tc>
          <w:tcPr>
            <w:tcW w:w="56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在何单位学习、工作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9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56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华文中宋" w:hAnsi="华文中宋" w:eastAsia="华文中宋" w:cs="宋体"/>
                <w:b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</w:tbl>
    <w:p>
      <w:pPr>
        <w:widowControl/>
        <w:rPr>
          <w:rFonts w:hint="eastAsia"/>
          <w:kern w:val="0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648"/>
        <w:gridCol w:w="1050"/>
        <w:gridCol w:w="5775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项  目</w:t>
            </w:r>
          </w:p>
        </w:tc>
        <w:tc>
          <w:tcPr>
            <w:tcW w:w="6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内        容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115" w:firstLineChars="48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证明人和</w:t>
            </w:r>
          </w:p>
          <w:p>
            <w:pPr>
              <w:snapToGrid w:val="0"/>
              <w:ind w:left="57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5" w:hRule="atLeast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有何技术特长</w:t>
            </w: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或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术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绝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招</w:t>
            </w:r>
          </w:p>
        </w:tc>
        <w:tc>
          <w:tcPr>
            <w:tcW w:w="6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3" w:hRule="atLeast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技术革新技能</w:t>
            </w: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竞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赛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获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奖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情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况</w:t>
            </w:r>
          </w:p>
        </w:tc>
        <w:tc>
          <w:tcPr>
            <w:tcW w:w="6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8" w:hRule="atLeast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有何突出贡</w:t>
            </w: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ind w:left="1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获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何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种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奖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励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和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荣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誉</w:t>
            </w:r>
          </w:p>
          <w:p>
            <w:pPr>
              <w:widowControl/>
              <w:spacing w:line="0" w:lineRule="atLeast"/>
              <w:ind w:left="11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称</w:t>
            </w:r>
          </w:p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号</w:t>
            </w:r>
          </w:p>
        </w:tc>
        <w:tc>
          <w:tcPr>
            <w:tcW w:w="6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</w:trPr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单位推荐意见</w:t>
            </w:r>
          </w:p>
        </w:tc>
        <w:tc>
          <w:tcPr>
            <w:tcW w:w="7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 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签字盖章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</w:trPr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0" w:lineRule="atLeast"/>
              <w:ind w:firstLine="823" w:firstLineChars="294"/>
              <w:jc w:val="center"/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 xml:space="preserve">镇、主 </w:t>
            </w:r>
          </w:p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管部门</w:t>
            </w:r>
          </w:p>
          <w:p>
            <w:pPr>
              <w:widowControl/>
              <w:spacing w:line="0" w:lineRule="atLeast"/>
              <w:ind w:firstLine="546" w:firstLineChars="195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或部、</w:t>
            </w:r>
          </w:p>
          <w:p>
            <w:pPr>
              <w:widowControl/>
              <w:spacing w:line="0" w:lineRule="atLeast"/>
              <w:ind w:firstLine="546" w:firstLineChars="195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省属</w:t>
            </w:r>
          </w:p>
          <w:p>
            <w:pPr>
              <w:widowControl/>
              <w:spacing w:line="0" w:lineRule="atLeast"/>
              <w:ind w:firstLine="548" w:firstLineChars="196"/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企业</w:t>
            </w:r>
          </w:p>
          <w:p>
            <w:pPr>
              <w:widowControl/>
              <w:spacing w:line="0" w:lineRule="atLeast"/>
              <w:ind w:firstLine="548" w:firstLineChars="196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7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签字盖章</w:t>
            </w:r>
          </w:p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 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常熟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市评</w:t>
            </w:r>
          </w:p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审委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员会</w:t>
            </w:r>
          </w:p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意见</w:t>
            </w:r>
          </w:p>
        </w:tc>
        <w:tc>
          <w:tcPr>
            <w:tcW w:w="7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                   </w:t>
            </w: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签字盖章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      年    月    日</w:t>
            </w:r>
          </w:p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常熟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市人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力资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源和</w:t>
            </w:r>
          </w:p>
          <w:p>
            <w:pPr>
              <w:widowControl/>
              <w:spacing w:line="320" w:lineRule="exact"/>
              <w:ind w:firstLine="705" w:firstLineChars="294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社会</w:t>
            </w:r>
          </w:p>
          <w:p>
            <w:pPr>
              <w:widowControl/>
              <w:spacing w:line="320" w:lineRule="exact"/>
              <w:ind w:left="12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保障</w:t>
            </w:r>
          </w:p>
          <w:p>
            <w:pPr>
              <w:spacing w:line="32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局意见</w:t>
            </w:r>
          </w:p>
        </w:tc>
        <w:tc>
          <w:tcPr>
            <w:tcW w:w="7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签字盖章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年    月     日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spacing w:line="0" w:lineRule="atLeast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</w:rPr>
        <w:t>附件</w:t>
      </w:r>
      <w:r>
        <w:rPr>
          <w:rFonts w:hint="eastAsia" w:ascii="仿宋_GB2312" w:eastAsia="仿宋_GB2312"/>
          <w:sz w:val="32"/>
          <w:lang w:val="en-US" w:eastAsia="zh-CN"/>
        </w:rPr>
        <w:t>5</w:t>
      </w:r>
    </w:p>
    <w:p>
      <w:pPr>
        <w:ind w:firstLine="1095" w:firstLineChars="249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44"/>
        </w:rPr>
        <w:t>常熟市企业首席技师技术</w:t>
      </w:r>
      <w:r>
        <w:rPr>
          <w:rFonts w:hint="eastAsia" w:ascii="宋体" w:hAnsi="宋体"/>
          <w:b/>
          <w:bCs/>
          <w:sz w:val="44"/>
        </w:rPr>
        <w:t>成果证明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6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8"/>
              </w:rPr>
              <w:t>技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术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成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果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名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</w:rPr>
              <w:t>称</w:t>
            </w:r>
          </w:p>
        </w:tc>
        <w:tc>
          <w:tcPr>
            <w:tcW w:w="656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8"/>
              </w:rPr>
              <w:t>技术成果拥有者姓名</w:t>
            </w:r>
          </w:p>
        </w:tc>
        <w:tc>
          <w:tcPr>
            <w:tcW w:w="6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8"/>
              </w:rPr>
              <w:t>取得技术成果的时间</w:t>
            </w:r>
          </w:p>
        </w:tc>
        <w:tc>
          <w:tcPr>
            <w:tcW w:w="6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8"/>
              </w:rPr>
              <w:t>取得技术成果的地点</w:t>
            </w:r>
          </w:p>
        </w:tc>
        <w:tc>
          <w:tcPr>
            <w:tcW w:w="6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957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auto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取得该技术成果的经过及发挥的作用：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rFonts w:hint="eastAsia"/>
                <w:sz w:val="24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auto"/>
              <w:rPr>
                <w:sz w:val="32"/>
              </w:rPr>
            </w:pPr>
            <w:r>
              <w:rPr>
                <w:rFonts w:hint="eastAsia"/>
                <w:sz w:val="32"/>
              </w:rPr>
              <w:t>单位或有关部门意见：</w:t>
            </w:r>
          </w:p>
          <w:p>
            <w:pPr>
              <w:rPr>
                <w:sz w:val="32"/>
              </w:rPr>
            </w:pPr>
          </w:p>
          <w:p>
            <w:pPr>
              <w:spacing w:line="0" w:lineRule="atLeast"/>
              <w:ind w:firstLine="6668" w:firstLineChars="2084"/>
              <w:rPr>
                <w:rFonts w:hint="eastAsia"/>
                <w:sz w:val="32"/>
              </w:rPr>
            </w:pPr>
          </w:p>
          <w:p>
            <w:pPr>
              <w:spacing w:line="0" w:lineRule="atLeast"/>
              <w:ind w:firstLine="6668" w:firstLineChars="2084"/>
              <w:rPr>
                <w:sz w:val="32"/>
              </w:rPr>
            </w:pPr>
            <w:r>
              <w:rPr>
                <w:rFonts w:hint="eastAsia"/>
                <w:sz w:val="32"/>
              </w:rPr>
              <w:t>签字盖章</w:t>
            </w:r>
          </w:p>
          <w:p>
            <w:pPr>
              <w:spacing w:line="0" w:lineRule="atLeast"/>
              <w:ind w:firstLine="156" w:firstLineChars="49"/>
              <w:rPr>
                <w:rFonts w:eastAsia="华文中宋"/>
                <w:b/>
                <w:bCs/>
                <w:sz w:val="32"/>
                <w:szCs w:val="32"/>
              </w:rPr>
            </w:pPr>
            <w:r>
              <w:rPr>
                <w:sz w:val="32"/>
              </w:rPr>
              <w:t xml:space="preserve">                                       </w:t>
            </w:r>
            <w:r>
              <w:rPr>
                <w:rFonts w:hint="eastAsia"/>
                <w:sz w:val="32"/>
              </w:rPr>
              <w:t>年</w:t>
            </w:r>
            <w:r>
              <w:rPr>
                <w:sz w:val="32"/>
              </w:rPr>
              <w:t xml:space="preserve">   </w:t>
            </w:r>
            <w:r>
              <w:rPr>
                <w:rFonts w:hint="eastAsia"/>
                <w:sz w:val="32"/>
              </w:rPr>
              <w:t>月</w:t>
            </w:r>
            <w:r>
              <w:rPr>
                <w:sz w:val="32"/>
              </w:rPr>
              <w:t xml:space="preserve">   </w:t>
            </w:r>
            <w:r>
              <w:rPr>
                <w:rFonts w:hint="eastAsia"/>
                <w:sz w:val="32"/>
              </w:rPr>
              <w:t>日</w:t>
            </w:r>
          </w:p>
        </w:tc>
      </w:tr>
    </w:tbl>
    <w:p>
      <w:pPr>
        <w:spacing w:line="0" w:lineRule="atLeast"/>
        <w:ind w:left="735" w:hanging="735" w:hangingChars="245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注：</w:t>
      </w:r>
      <w:r>
        <w:rPr>
          <w:sz w:val="30"/>
          <w:szCs w:val="30"/>
        </w:rPr>
        <w:t>1.</w:t>
      </w:r>
      <w:r>
        <w:rPr>
          <w:rFonts w:hint="eastAsia"/>
          <w:sz w:val="30"/>
          <w:szCs w:val="30"/>
        </w:rPr>
        <w:t>凡以集体名义取得的成果，要介绍本人所发挥的作用，并有单位证明是否属实。</w:t>
      </w:r>
    </w:p>
    <w:p>
      <w:pPr>
        <w:spacing w:line="0" w:lineRule="atLeast"/>
        <w:ind w:firstLine="588" w:firstLineChars="196"/>
        <w:rPr>
          <w:rFonts w:hint="eastAsia"/>
          <w:sz w:val="30"/>
          <w:szCs w:val="30"/>
        </w:rPr>
      </w:pPr>
      <w:r>
        <w:rPr>
          <w:sz w:val="30"/>
          <w:szCs w:val="30"/>
        </w:rPr>
        <w:t>2.</w:t>
      </w:r>
      <w:r>
        <w:rPr>
          <w:rFonts w:hint="eastAsia"/>
          <w:sz w:val="30"/>
          <w:szCs w:val="30"/>
        </w:rPr>
        <w:t>如取得专利证书就不需核实证明。</w:t>
      </w:r>
    </w:p>
    <w:p>
      <w:pPr>
        <w:rPr>
          <w:rFonts w:hint="eastAsia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</w:p>
    <w:p>
      <w:pPr>
        <w:jc w:val="center"/>
        <w:rPr>
          <w:rFonts w:hint="eastAsia" w:ascii="黑体" w:eastAsia="黑体" w:cs="仿宋_GB2312"/>
          <w:sz w:val="36"/>
          <w:szCs w:val="36"/>
        </w:rPr>
      </w:pPr>
    </w:p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 w:cs="仿宋_GB2312"/>
          <w:sz w:val="36"/>
          <w:szCs w:val="36"/>
        </w:rPr>
        <w:t>常熟市企业首席技师候选人事迹材料格式</w:t>
      </w:r>
    </w:p>
    <w:p>
      <w:pPr>
        <w:spacing w:line="0" w:lineRule="atLeast"/>
        <w:ind w:firstLine="16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</w:t>
      </w:r>
    </w:p>
    <w:p>
      <w:pPr>
        <w:spacing w:line="0" w:lineRule="atLeast"/>
        <w:ind w:firstLine="160"/>
        <w:rPr>
          <w:rFonts w:hint="eastAsia" w:ascii="仿宋_GB2312" w:eastAsia="仿宋_GB2312"/>
          <w:sz w:val="32"/>
        </w:rPr>
      </w:pPr>
    </w:p>
    <w:p>
      <w:pPr>
        <w:spacing w:line="0" w:lineRule="atLeast"/>
        <w:ind w:firstLine="16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常熟市企业首席技师候选人事迹材料（黑体3号）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</w:t>
      </w:r>
    </w:p>
    <w:p>
      <w:pPr>
        <w:spacing w:line="0" w:lineRule="atLeast"/>
        <w:ind w:firstLine="7606" w:firstLineChars="2377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空两行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推荐单位：                                 （楷体3号）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               空两行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</w:p>
    <w:p>
      <w:pPr>
        <w:spacing w:line="0" w:lineRule="atLeast"/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个人简历（黑体3号）</w:t>
      </w:r>
    </w:p>
    <w:p>
      <w:pPr>
        <w:spacing w:line="0" w:lineRule="atLeast"/>
        <w:ind w:right="332"/>
        <w:jc w:val="righ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空两行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（楷体3号）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姓    名：         性别：       年龄：      政治面貌：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文化程度：         民族：       工种：      技能水平：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工作单位：</w:t>
      </w:r>
    </w:p>
    <w:p>
      <w:pPr>
        <w:spacing w:line="0" w:lineRule="atLeast"/>
        <w:jc w:val="righ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       空两行</w:t>
      </w:r>
    </w:p>
    <w:p>
      <w:pPr>
        <w:spacing w:line="0" w:lineRule="atLeast"/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主要业绩（黑体3号）</w:t>
      </w:r>
    </w:p>
    <w:p>
      <w:pPr>
        <w:spacing w:line="0" w:lineRule="atLeast"/>
        <w:jc w:val="righ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          空两行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字数要求：1500</w:t>
      </w:r>
      <w:r>
        <w:rPr>
          <w:rFonts w:hint="eastAsia" w:ascii="仿宋_GB2312" w:eastAsia="仿宋_GB2312"/>
          <w:sz w:val="32"/>
          <w:szCs w:val="32"/>
        </w:rPr>
        <w:t>字</w:t>
      </w:r>
      <w:r>
        <w:rPr>
          <w:rFonts w:hint="eastAsia" w:ascii="仿宋_GB2312" w:eastAsia="仿宋_GB2312"/>
          <w:sz w:val="32"/>
        </w:rPr>
        <w:t>（楷体3号）</w:t>
      </w:r>
    </w:p>
    <w:p>
      <w:pPr>
        <w:spacing w:line="0" w:lineRule="atLeast"/>
        <w:rPr>
          <w:rFonts w:hint="eastAsia" w:ascii="仿宋_GB2312" w:eastAsia="仿宋_GB2312"/>
          <w:sz w:val="32"/>
        </w:rPr>
      </w:pPr>
    </w:p>
    <w:p>
      <w:pPr>
        <w:spacing w:line="0" w:lineRule="atLeast"/>
        <w:rPr>
          <w:rFonts w:hint="eastAsia" w:ascii="仿宋_GB2312" w:eastAsia="仿宋_GB2312"/>
          <w:sz w:val="32"/>
        </w:rPr>
      </w:pPr>
    </w:p>
    <w:p>
      <w:pPr>
        <w:spacing w:line="0" w:lineRule="atLeast"/>
        <w:rPr>
          <w:rFonts w:hint="eastAsia" w:ascii="仿宋_GB2312" w:eastAsia="仿宋_GB2312"/>
          <w:sz w:val="32"/>
        </w:rPr>
      </w:pPr>
    </w:p>
    <w:p>
      <w:pPr>
        <w:spacing w:line="0" w:lineRule="atLeast"/>
        <w:rPr>
          <w:rFonts w:hint="eastAsia"/>
          <w:sz w:val="24"/>
        </w:rPr>
      </w:pPr>
    </w:p>
    <w:p/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</w:p>
    <w:p>
      <w:pPr>
        <w:ind w:firstLine="2430" w:firstLineChars="675"/>
        <w:rPr>
          <w:rFonts w:hint="eastAsia" w:eastAsia="仿宋_GB2312"/>
          <w:b/>
          <w:bCs/>
          <w:sz w:val="36"/>
          <w:szCs w:val="36"/>
        </w:rPr>
      </w:pPr>
      <w:r>
        <w:rPr>
          <w:rFonts w:hint="eastAsia" w:eastAsia="仿宋_GB2312"/>
          <w:b/>
          <w:bCs/>
          <w:sz w:val="36"/>
          <w:szCs w:val="36"/>
        </w:rPr>
        <w:t>常熟市企业首席技师候选人</w:t>
      </w:r>
    </w:p>
    <w:p>
      <w:pPr>
        <w:ind w:firstLine="720" w:firstLineChars="225"/>
        <w:jc w:val="center"/>
        <w:rPr>
          <w:rFonts w:hint="eastAsia" w:eastAsia="仿宋_GB2312"/>
          <w:b/>
          <w:bCs/>
          <w:sz w:val="32"/>
        </w:rPr>
      </w:pPr>
    </w:p>
    <w:p>
      <w:pPr>
        <w:jc w:val="center"/>
        <w:rPr>
          <w:rFonts w:hint="eastAsia" w:eastAsia="黑体"/>
          <w:sz w:val="48"/>
        </w:rPr>
      </w:pPr>
      <w:r>
        <w:rPr>
          <w:rFonts w:hint="eastAsia" w:eastAsia="黑体"/>
          <w:sz w:val="48"/>
        </w:rPr>
        <w:t>公示情况反馈表</w:t>
      </w:r>
    </w:p>
    <w:p>
      <w:pPr>
        <w:jc w:val="center"/>
        <w:rPr>
          <w:rFonts w:hint="eastAsia" w:eastAsia="黑体"/>
          <w:sz w:val="48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472"/>
        <w:gridCol w:w="1420"/>
        <w:gridCol w:w="180"/>
        <w:gridCol w:w="1240"/>
        <w:gridCol w:w="3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368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1472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公示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事项</w:t>
            </w:r>
          </w:p>
        </w:tc>
        <w:tc>
          <w:tcPr>
            <w:tcW w:w="5193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被评为“常熟市企业首席技师”公示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公示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时间</w:t>
            </w:r>
          </w:p>
        </w:tc>
        <w:tc>
          <w:tcPr>
            <w:tcW w:w="2892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公示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范围</w:t>
            </w:r>
          </w:p>
        </w:tc>
        <w:tc>
          <w:tcPr>
            <w:tcW w:w="3773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</w:trPr>
        <w:tc>
          <w:tcPr>
            <w:tcW w:w="1368" w:type="dxa"/>
            <w:vMerge w:val="restart"/>
            <w:tcBorders>
              <w:lef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仿宋_GB2312" w:eastAsia="仿宋_GB2312"/>
                <w:b/>
                <w:sz w:val="44"/>
                <w:szCs w:val="44"/>
              </w:rPr>
            </w:pPr>
            <w:r>
              <w:rPr>
                <w:rFonts w:hint="eastAsia" w:ascii="仿宋_GB2312" w:eastAsia="仿宋_GB2312"/>
                <w:b/>
                <w:sz w:val="44"/>
                <w:szCs w:val="44"/>
              </w:rPr>
              <w:t>公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44"/>
                <w:szCs w:val="44"/>
              </w:rPr>
            </w:pPr>
            <w:r>
              <w:rPr>
                <w:rFonts w:hint="eastAsia" w:ascii="仿宋_GB2312" w:eastAsia="仿宋_GB2312"/>
                <w:b/>
                <w:sz w:val="44"/>
                <w:szCs w:val="44"/>
              </w:rPr>
              <w:t>示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44"/>
                <w:szCs w:val="44"/>
              </w:rPr>
            </w:pPr>
            <w:r>
              <w:rPr>
                <w:rFonts w:hint="eastAsia" w:ascii="仿宋_GB2312" w:eastAsia="仿宋_GB2312"/>
                <w:b/>
                <w:sz w:val="44"/>
                <w:szCs w:val="44"/>
              </w:rPr>
              <w:t>结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44"/>
                <w:szCs w:val="44"/>
              </w:rPr>
              <w:t>果</w:t>
            </w:r>
          </w:p>
        </w:tc>
        <w:tc>
          <w:tcPr>
            <w:tcW w:w="8085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1.所在单位内群众对         同志被评为“常熟市企业首席技师”没有任何异议。（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085" w:type="dxa"/>
            <w:gridSpan w:val="5"/>
            <w:tcBorders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2.所在单位内群众对             同志被评为“常熟市企业首席技师”有不同意见，具体意见为：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3" w:hRule="atLeast"/>
        </w:trPr>
        <w:tc>
          <w:tcPr>
            <w:tcW w:w="4440" w:type="dxa"/>
            <w:gridSpan w:val="4"/>
            <w:tcBorders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单位负责人签字：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年   月   日</w:t>
            </w:r>
          </w:p>
        </w:tc>
        <w:tc>
          <w:tcPr>
            <w:tcW w:w="5013" w:type="dxa"/>
            <w:gridSpan w:val="2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b/>
                <w:sz w:val="32"/>
                <w:szCs w:val="32"/>
              </w:rPr>
            </w:pPr>
          </w:p>
          <w:p>
            <w:pPr>
              <w:ind w:firstLine="2384" w:firstLineChars="745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单位盖章：</w:t>
            </w:r>
          </w:p>
          <w:p>
            <w:pPr>
              <w:ind w:left="521" w:leftChars="163" w:firstLine="1920" w:firstLineChars="6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 月   日</w:t>
            </w:r>
          </w:p>
        </w:tc>
      </w:tr>
    </w:tbl>
    <w:p>
      <w:pPr>
        <w:rPr>
          <w:rFonts w:hint="eastAsia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881" w:bottom="1134" w:left="1418" w:header="851" w:footer="992" w:gutter="0"/>
          <w:cols w:space="720" w:num="1"/>
          <w:titlePg/>
          <w:docGrid w:type="linesAndChars" w:linePitch="297" w:charSpace="0"/>
        </w:sectPr>
      </w:pPr>
    </w:p>
    <w:p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</w:p>
    <w:p>
      <w:pPr>
        <w:rPr>
          <w:rFonts w:hint="eastAsia" w:ascii="仿宋_GB2312" w:hAnsi="宋体" w:eastAsia="仿宋_GB2312"/>
        </w:rPr>
      </w:pPr>
    </w:p>
    <w:p>
      <w:pPr>
        <w:pStyle w:val="2"/>
        <w:jc w:val="both"/>
      </w:pPr>
      <w:r>
        <w:t>常熟市高技能人才重点建设项目申报平台操作指南</w:t>
      </w:r>
      <w:bookmarkEnd w:id="0"/>
      <w:bookmarkEnd w:id="1"/>
    </w:p>
    <w:p>
      <w:pPr>
        <w:pStyle w:val="14"/>
      </w:pPr>
      <w:r>
        <w:rPr>
          <w:lang w:val="zh-CN"/>
        </w:rPr>
        <w:t>目录</w:t>
      </w:r>
    </w:p>
    <w:p>
      <w:pPr>
        <w:pStyle w:val="6"/>
        <w:tabs>
          <w:tab w:val="right" w:leader="dot" w:pos="8296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"_Toc109810344" </w:instrText>
      </w:r>
      <w:r>
        <w:fldChar w:fldCharType="separate"/>
      </w:r>
      <w:r>
        <w:rPr>
          <w:rStyle w:val="13"/>
          <w:rFonts w:ascii="仿宋" w:hAnsi="仿宋" w:eastAsia="仿宋"/>
        </w:rPr>
        <w:t>常熟市高技能人才</w:t>
      </w:r>
      <w:r>
        <w:rPr>
          <w:rStyle w:val="13"/>
          <w:rFonts w:hint="eastAsia" w:ascii="仿宋" w:hAnsi="仿宋" w:eastAsia="仿宋"/>
        </w:rPr>
        <w:t>重点建设项目</w:t>
      </w:r>
      <w:r>
        <w:rPr>
          <w:rStyle w:val="13"/>
          <w:rFonts w:ascii="仿宋" w:hAnsi="仿宋" w:eastAsia="仿宋"/>
        </w:rPr>
        <w:t>申报</w:t>
      </w:r>
      <w:r>
        <w:rPr>
          <w:rStyle w:val="13"/>
          <w:rFonts w:hint="eastAsia" w:ascii="仿宋" w:hAnsi="仿宋" w:eastAsia="仿宋"/>
        </w:rPr>
        <w:t>平台</w:t>
      </w:r>
      <w:r>
        <w:rPr>
          <w:rStyle w:val="13"/>
          <w:rFonts w:ascii="仿宋" w:hAnsi="仿宋" w:eastAsia="仿宋"/>
        </w:rPr>
        <w:t>操作指南</w:t>
      </w:r>
      <w:r>
        <w:tab/>
      </w:r>
      <w:r>
        <w:fldChar w:fldCharType="begin"/>
      </w:r>
      <w:r>
        <w:instrText xml:space="preserve"> PAGEREF _Toc109810344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ind w:left="632" w:firstLine="552"/>
      </w:pPr>
      <w:r>
        <w:fldChar w:fldCharType="begin"/>
      </w:r>
      <w:r>
        <w:instrText xml:space="preserve"> HYPERLINK \l "_Toc109810345" </w:instrText>
      </w:r>
      <w:r>
        <w:fldChar w:fldCharType="separate"/>
      </w:r>
      <w:r>
        <w:rPr>
          <w:rStyle w:val="13"/>
          <w:rFonts w:ascii="仿宋" w:hAnsi="仿宋" w:eastAsia="仿宋"/>
        </w:rPr>
        <w:t>申报地址：http://gccrc.csrc91.cn/</w:t>
      </w:r>
      <w:r>
        <w:tab/>
      </w:r>
      <w:r>
        <w:fldChar w:fldCharType="begin"/>
      </w:r>
      <w:r>
        <w:instrText xml:space="preserve"> PAGEREF _Toc109810345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ind w:left="632" w:firstLine="552"/>
      </w:pPr>
      <w:r>
        <w:fldChar w:fldCharType="begin"/>
      </w:r>
      <w:r>
        <w:instrText xml:space="preserve"> HYPERLINK \l "_Toc109810346" </w:instrText>
      </w:r>
      <w:r>
        <w:fldChar w:fldCharType="separate"/>
      </w:r>
      <w:r>
        <w:rPr>
          <w:rStyle w:val="13"/>
          <w:rFonts w:ascii="仿宋" w:hAnsi="仿宋" w:eastAsia="仿宋"/>
          <w:shd w:val="clear" w:color="auto" w:fill="FFFFFF"/>
        </w:rPr>
        <w:t>常熟市高技能人才公共实训基地</w:t>
      </w:r>
      <w:r>
        <w:tab/>
      </w:r>
      <w:r>
        <w:fldChar w:fldCharType="begin"/>
      </w:r>
      <w:r>
        <w:instrText xml:space="preserve"> PAGEREF _Toc109810346 \h 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ind w:left="632" w:firstLine="552"/>
      </w:pPr>
      <w:r>
        <w:fldChar w:fldCharType="begin"/>
      </w:r>
      <w:r>
        <w:instrText xml:space="preserve"> HYPERLINK \l "_Toc109810347" </w:instrText>
      </w:r>
      <w:r>
        <w:fldChar w:fldCharType="separate"/>
      </w:r>
      <w:r>
        <w:rPr>
          <w:rStyle w:val="13"/>
          <w:rFonts w:ascii="仿宋" w:hAnsi="仿宋" w:eastAsia="仿宋"/>
          <w:shd w:val="clear" w:color="auto" w:fill="FFFFFF"/>
        </w:rPr>
        <w:t>常熟市技能大师工作室</w:t>
      </w:r>
      <w:r>
        <w:tab/>
      </w:r>
      <w:r>
        <w:fldChar w:fldCharType="begin"/>
      </w:r>
      <w:r>
        <w:instrText xml:space="preserve"> PAGEREF _Toc109810347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ind w:left="632" w:firstLine="552"/>
      </w:pPr>
    </w:p>
    <w:p>
      <w:pPr>
        <w:pStyle w:val="7"/>
        <w:tabs>
          <w:tab w:val="right" w:leader="dot" w:pos="8296"/>
        </w:tabs>
        <w:ind w:left="632" w:firstLine="552"/>
      </w:pPr>
    </w:p>
    <w:p>
      <w:r>
        <w:rPr>
          <w:b/>
          <w:bCs/>
          <w:lang w:val="zh-CN"/>
        </w:rPr>
        <w:fldChar w:fldCharType="end"/>
      </w:r>
    </w:p>
    <w:p/>
    <w:p>
      <w:pPr>
        <w:pStyle w:val="3"/>
      </w:pPr>
      <w:bookmarkStart w:id="2" w:name="_Toc109810243"/>
      <w:bookmarkStart w:id="3" w:name="_Toc109810345"/>
      <w:r>
        <w:rPr>
          <w:rFonts w:hint="eastAsia"/>
        </w:rPr>
        <w:t>申报地址：</w:t>
      </w:r>
      <w:r>
        <w:rPr>
          <w:color w:val="4F81BD"/>
          <w:u w:val="single"/>
        </w:rPr>
        <w:t>http://gccrc.csrc91.cn</w:t>
      </w:r>
      <w:bookmarkEnd w:id="2"/>
      <w:r>
        <w:t>/</w:t>
      </w:r>
      <w:bookmarkEnd w:id="3"/>
    </w:p>
    <w:p>
      <w:r>
        <w:drawing>
          <wp:inline distT="0" distB="0" distL="114300" distR="114300">
            <wp:extent cx="5280660" cy="2293620"/>
            <wp:effectExtent l="0" t="0" r="15240" b="11430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5580" cy="1549400"/>
            <wp:effectExtent l="0" t="0" r="1270" b="12700"/>
            <wp:docPr id="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选择办事大厅，技能人才类。</w:t>
      </w:r>
    </w:p>
    <w:p>
      <w:pPr>
        <w:rPr>
          <w:sz w:val="28"/>
          <w:szCs w:val="28"/>
        </w:rPr>
      </w:pPr>
    </w:p>
    <w:p>
      <w:pPr>
        <w:pStyle w:val="3"/>
        <w:rPr>
          <w:shd w:val="clear" w:color="auto" w:fill="FFFFFF"/>
        </w:rPr>
      </w:pPr>
      <w:bookmarkStart w:id="4" w:name="_Toc109810346"/>
      <w:r>
        <w:rPr>
          <w:shd w:val="clear" w:color="auto" w:fill="FFFFFF"/>
        </w:rPr>
        <w:t>常熟市高技能人才公共实训基地</w:t>
      </w:r>
      <w:bookmarkEnd w:id="4"/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3040" cy="2778760"/>
            <wp:effectExtent l="0" t="0" r="3810" b="2540"/>
            <wp:docPr id="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查看是否符合相关申报范围、申报条件、奖励内容。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点击“</w:t>
      </w:r>
      <w:r>
        <w:rPr>
          <w:rFonts w:hint="eastAsia"/>
          <w:color w:val="FF0000"/>
          <w:sz w:val="28"/>
          <w:szCs w:val="28"/>
        </w:rPr>
        <w:t>立即申报</w:t>
      </w:r>
      <w:r>
        <w:rPr>
          <w:rFonts w:hint="eastAsia"/>
          <w:sz w:val="28"/>
          <w:szCs w:val="28"/>
        </w:rPr>
        <w:t>”操作，</w:t>
      </w:r>
    </w:p>
    <w:p>
      <w:pPr>
        <w:pStyle w:val="16"/>
        <w:ind w:left="390" w:firstLine="0" w:firstLineChars="0"/>
        <w:rPr>
          <w:sz w:val="28"/>
          <w:szCs w:val="28"/>
        </w:rPr>
      </w:pP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5580" cy="2510790"/>
            <wp:effectExtent l="0" t="0" r="1270" b="3810"/>
            <wp:docPr id="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请用单位账号“</w:t>
      </w:r>
      <w:r>
        <w:rPr>
          <w:rFonts w:hint="eastAsia"/>
          <w:color w:val="FF0000"/>
          <w:sz w:val="28"/>
          <w:szCs w:val="28"/>
        </w:rPr>
        <w:t>登录</w:t>
      </w:r>
      <w:r>
        <w:rPr>
          <w:rFonts w:hint="eastAsia"/>
          <w:sz w:val="28"/>
          <w:szCs w:val="28"/>
        </w:rPr>
        <w:t>”，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没有单位账号的请前往注册操作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1135" cy="2984500"/>
            <wp:effectExtent l="0" t="0" r="5715" b="6350"/>
            <wp:docPr id="3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单位“</w:t>
      </w:r>
      <w:r>
        <w:rPr>
          <w:rFonts w:hint="eastAsia"/>
          <w:color w:val="FF0000"/>
          <w:sz w:val="28"/>
          <w:szCs w:val="28"/>
        </w:rPr>
        <w:t>注册</w:t>
      </w:r>
      <w:r>
        <w:rPr>
          <w:rFonts w:hint="eastAsia"/>
          <w:sz w:val="28"/>
          <w:szCs w:val="28"/>
        </w:rPr>
        <w:t>“操作</w:t>
      </w:r>
    </w:p>
    <w:p>
      <w:pPr>
        <w:pStyle w:val="16"/>
        <w:ind w:left="390" w:firstLine="0" w:firstLineChars="0"/>
        <w:rPr>
          <w:sz w:val="28"/>
          <w:szCs w:val="28"/>
        </w:rPr>
      </w:pP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7485" cy="2482850"/>
            <wp:effectExtent l="0" t="0" r="18415" b="12700"/>
            <wp:docPr id="3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单位登入后点击申报后的页面显示、点击“</w:t>
      </w:r>
      <w:r>
        <w:rPr>
          <w:rFonts w:hint="eastAsia"/>
          <w:color w:val="FF0000"/>
          <w:sz w:val="28"/>
          <w:szCs w:val="28"/>
        </w:rPr>
        <w:t>新增</w:t>
      </w:r>
      <w:r>
        <w:rPr>
          <w:sz w:val="28"/>
          <w:szCs w:val="28"/>
        </w:rPr>
        <w:t>”</w:t>
      </w:r>
      <w:r>
        <w:rPr>
          <w:rFonts w:hint="eastAsia"/>
          <w:sz w:val="28"/>
          <w:szCs w:val="28"/>
        </w:rPr>
        <w:t>操作</w:t>
      </w:r>
    </w:p>
    <w:p>
      <w:pPr>
        <w:pStyle w:val="16"/>
        <w:ind w:left="390" w:firstLine="0" w:firstLineChars="0"/>
        <w:rPr>
          <w:b/>
          <w:sz w:val="28"/>
          <w:szCs w:val="28"/>
        </w:rPr>
      </w:pPr>
      <w:r>
        <w:drawing>
          <wp:inline distT="0" distB="0" distL="114300" distR="114300">
            <wp:extent cx="5281295" cy="1735455"/>
            <wp:effectExtent l="0" t="0" r="14605" b="17145"/>
            <wp:docPr id="3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b/>
          <w:sz w:val="28"/>
          <w:szCs w:val="28"/>
        </w:rPr>
      </w:pPr>
      <w:r>
        <w:drawing>
          <wp:inline distT="0" distB="0" distL="114300" distR="114300">
            <wp:extent cx="5281295" cy="2327910"/>
            <wp:effectExtent l="0" t="0" r="14605" b="15240"/>
            <wp:docPr id="2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添加需要申报的基本信息、上传附件，信息确认无误后点击“</w:t>
      </w:r>
      <w:r>
        <w:rPr>
          <w:rFonts w:hint="eastAsia"/>
          <w:color w:val="FF0000"/>
          <w:sz w:val="28"/>
          <w:szCs w:val="28"/>
        </w:rPr>
        <w:t>提交审核</w:t>
      </w:r>
      <w:r>
        <w:rPr>
          <w:rFonts w:hint="eastAsia"/>
          <w:sz w:val="28"/>
          <w:szCs w:val="28"/>
        </w:rPr>
        <w:t>”</w:t>
      </w:r>
    </w:p>
    <w:p>
      <w:pPr>
        <w:pStyle w:val="16"/>
        <w:ind w:left="390" w:firstLine="0" w:firstLineChars="0"/>
        <w:rPr>
          <w:sz w:val="28"/>
          <w:szCs w:val="28"/>
        </w:rPr>
      </w:pP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81295" cy="2752090"/>
            <wp:effectExtent l="0" t="0" r="14605" b="10160"/>
            <wp:docPr id="2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已提交的信息，可以查看“</w:t>
      </w:r>
      <w:r>
        <w:rPr>
          <w:rFonts w:hint="eastAsia"/>
          <w:color w:val="FF0000"/>
          <w:sz w:val="28"/>
          <w:szCs w:val="28"/>
        </w:rPr>
        <w:t>详情</w:t>
      </w:r>
      <w:r>
        <w:rPr>
          <w:rFonts w:hint="eastAsia"/>
          <w:sz w:val="28"/>
          <w:szCs w:val="28"/>
        </w:rPr>
        <w:t>”</w:t>
      </w:r>
    </w:p>
    <w:p>
      <w:pPr>
        <w:rPr>
          <w:sz w:val="28"/>
          <w:szCs w:val="28"/>
        </w:rPr>
      </w:pPr>
      <w:r>
        <w:drawing>
          <wp:inline distT="0" distB="0" distL="114300" distR="114300">
            <wp:extent cx="5273040" cy="2384425"/>
            <wp:effectExtent l="0" t="0" r="3810" b="15875"/>
            <wp:docPr id="2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详情信息的底部查看 “</w:t>
      </w:r>
      <w:r>
        <w:rPr>
          <w:rFonts w:hint="eastAsia"/>
          <w:color w:val="FF0000"/>
          <w:sz w:val="28"/>
          <w:szCs w:val="28"/>
        </w:rPr>
        <w:t>审核状态</w:t>
      </w:r>
      <w:r>
        <w:rPr>
          <w:rFonts w:hint="eastAsia"/>
          <w:color w:val="000000"/>
          <w:sz w:val="28"/>
          <w:szCs w:val="28"/>
        </w:rPr>
        <w:t>“</w:t>
      </w:r>
      <w:r>
        <w:rPr>
          <w:rFonts w:hint="eastAsia"/>
          <w:sz w:val="28"/>
          <w:szCs w:val="28"/>
        </w:rPr>
        <w:t>、“</w:t>
      </w:r>
      <w:r>
        <w:rPr>
          <w:rFonts w:hint="eastAsia"/>
          <w:color w:val="FF0000"/>
          <w:sz w:val="28"/>
          <w:szCs w:val="28"/>
        </w:rPr>
        <w:t>审核备注”</w:t>
      </w:r>
    </w:p>
    <w:p>
      <w:pPr>
        <w:rPr>
          <w:color w:val="FF0000"/>
          <w:sz w:val="28"/>
          <w:szCs w:val="28"/>
        </w:rPr>
      </w:pPr>
    </w:p>
    <w:p>
      <w:pPr>
        <w:rPr>
          <w:color w:val="FF0000"/>
          <w:sz w:val="28"/>
          <w:szCs w:val="28"/>
        </w:rPr>
      </w:pPr>
    </w:p>
    <w:p>
      <w:pPr>
        <w:pStyle w:val="3"/>
        <w:rPr>
          <w:shd w:val="clear" w:color="auto" w:fill="FFFFFF"/>
        </w:rPr>
      </w:pPr>
      <w:bookmarkStart w:id="5" w:name="_Toc109810347"/>
      <w:r>
        <w:rPr>
          <w:shd w:val="clear" w:color="auto" w:fill="FFFFFF"/>
        </w:rPr>
        <w:t>常熟市技能大师工作室</w:t>
      </w:r>
      <w:bookmarkEnd w:id="5"/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4310" cy="2635250"/>
            <wp:effectExtent l="0" t="0" r="2540" b="12700"/>
            <wp:docPr id="2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查看是否符合相关申报范围、申报条件、奖励内容。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点击“</w:t>
      </w:r>
      <w:r>
        <w:rPr>
          <w:rFonts w:hint="eastAsia"/>
          <w:color w:val="FF0000"/>
          <w:sz w:val="28"/>
          <w:szCs w:val="28"/>
        </w:rPr>
        <w:t>立即申报</w:t>
      </w:r>
      <w:r>
        <w:rPr>
          <w:rFonts w:hint="eastAsia"/>
          <w:sz w:val="28"/>
          <w:szCs w:val="28"/>
        </w:rPr>
        <w:t>”操作，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5580" cy="2510790"/>
            <wp:effectExtent l="0" t="0" r="1270" b="3810"/>
            <wp:docPr id="2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请用单位账号“</w:t>
      </w:r>
      <w:r>
        <w:rPr>
          <w:rFonts w:hint="eastAsia"/>
          <w:color w:val="FF0000"/>
          <w:sz w:val="28"/>
          <w:szCs w:val="28"/>
        </w:rPr>
        <w:t>登录</w:t>
      </w:r>
      <w:r>
        <w:rPr>
          <w:rFonts w:hint="eastAsia"/>
          <w:sz w:val="28"/>
          <w:szCs w:val="28"/>
        </w:rPr>
        <w:t>”，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没有单位账号的请前往注册操作</w:t>
      </w:r>
    </w:p>
    <w:p>
      <w:pPr>
        <w:pStyle w:val="16"/>
        <w:ind w:left="390" w:firstLine="0" w:firstLineChars="0"/>
        <w:rPr>
          <w:sz w:val="28"/>
          <w:szCs w:val="28"/>
        </w:rPr>
      </w:pPr>
      <w:r>
        <w:drawing>
          <wp:inline distT="0" distB="0" distL="114300" distR="114300">
            <wp:extent cx="5271135" cy="2984500"/>
            <wp:effectExtent l="0" t="0" r="5715" b="6350"/>
            <wp:docPr id="2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单位“</w:t>
      </w:r>
      <w:r>
        <w:rPr>
          <w:rFonts w:hint="eastAsia"/>
          <w:color w:val="FF0000"/>
          <w:sz w:val="28"/>
          <w:szCs w:val="28"/>
        </w:rPr>
        <w:t>注册</w:t>
      </w:r>
      <w:r>
        <w:rPr>
          <w:rFonts w:hint="eastAsia"/>
          <w:sz w:val="28"/>
          <w:szCs w:val="28"/>
        </w:rPr>
        <w:t>“操作</w:t>
      </w: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8755" cy="2555875"/>
            <wp:effectExtent l="0" t="0" r="17145" b="15875"/>
            <wp:docPr id="2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8755" cy="2314575"/>
            <wp:effectExtent l="0" t="0" r="17145" b="9525"/>
            <wp:docPr id="29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2405" cy="1986280"/>
            <wp:effectExtent l="0" t="0" r="4445" b="13970"/>
            <wp:docPr id="2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5580" cy="1515745"/>
            <wp:effectExtent l="0" t="0" r="1270" b="8255"/>
            <wp:docPr id="3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90" w:firstLine="0" w:firstLineChars="0"/>
        <w:rPr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添加需要申报的基本信息、上传附件，信息确认无误后点击“</w:t>
      </w:r>
      <w:r>
        <w:rPr>
          <w:rFonts w:hint="eastAsia"/>
          <w:color w:val="FF0000"/>
          <w:sz w:val="28"/>
          <w:szCs w:val="28"/>
        </w:rPr>
        <w:t>提交审核</w:t>
      </w:r>
      <w:r>
        <w:rPr>
          <w:rFonts w:hint="eastAsia"/>
          <w:color w:val="000000"/>
          <w:sz w:val="28"/>
          <w:szCs w:val="28"/>
        </w:rPr>
        <w:t>”</w:t>
      </w:r>
    </w:p>
    <w:p>
      <w:pPr>
        <w:pStyle w:val="16"/>
        <w:ind w:left="390" w:firstLine="0" w:firstLineChars="0"/>
        <w:rPr>
          <w:color w:val="000000"/>
          <w:sz w:val="28"/>
          <w:szCs w:val="28"/>
        </w:rPr>
      </w:pP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81295" cy="2432050"/>
            <wp:effectExtent l="0" t="0" r="14605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已提交的信息，可以查看“</w:t>
      </w:r>
      <w:r>
        <w:rPr>
          <w:rFonts w:hint="eastAsia"/>
          <w:color w:val="FF0000"/>
          <w:sz w:val="28"/>
          <w:szCs w:val="28"/>
        </w:rPr>
        <w:t>详情</w:t>
      </w:r>
      <w:r>
        <w:rPr>
          <w:rFonts w:hint="eastAsia"/>
          <w:sz w:val="28"/>
          <w:szCs w:val="28"/>
        </w:rPr>
        <w:t>”</w:t>
      </w:r>
    </w:p>
    <w:p>
      <w:pPr>
        <w:pStyle w:val="16"/>
        <w:ind w:left="390" w:firstLine="0" w:firstLineChars="0"/>
        <w:rPr>
          <w:sz w:val="36"/>
          <w:szCs w:val="36"/>
        </w:rPr>
      </w:pPr>
      <w:r>
        <w:drawing>
          <wp:inline distT="0" distB="0" distL="114300" distR="114300">
            <wp:extent cx="5279390" cy="1684020"/>
            <wp:effectExtent l="0" t="0" r="16510" b="1143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详情信息的底部查看 “</w:t>
      </w:r>
      <w:r>
        <w:rPr>
          <w:rFonts w:hint="eastAsia"/>
          <w:color w:val="FF0000"/>
          <w:sz w:val="28"/>
          <w:szCs w:val="28"/>
        </w:rPr>
        <w:t>审核状态</w:t>
      </w:r>
      <w:r>
        <w:rPr>
          <w:rFonts w:hint="eastAsia"/>
          <w:color w:val="000000"/>
          <w:sz w:val="28"/>
          <w:szCs w:val="28"/>
        </w:rPr>
        <w:t>“</w:t>
      </w:r>
      <w:r>
        <w:rPr>
          <w:rFonts w:hint="eastAsia"/>
          <w:sz w:val="28"/>
          <w:szCs w:val="28"/>
        </w:rPr>
        <w:t>、“</w:t>
      </w:r>
      <w:r>
        <w:rPr>
          <w:rFonts w:hint="eastAsia"/>
          <w:color w:val="FF0000"/>
          <w:sz w:val="28"/>
          <w:szCs w:val="28"/>
        </w:rPr>
        <w:t>审核备注”</w:t>
      </w:r>
    </w:p>
    <w:p>
      <w:bookmarkStart w:id="6" w:name="_GoBack"/>
      <w:bookmarkEnd w:id="6"/>
    </w:p>
    <w:sectPr>
      <w:headerReference r:id="rId6" w:type="default"/>
      <w:footerReference r:id="rId7" w:type="default"/>
      <w:footerReference r:id="rId8" w:type="even"/>
      <w:pgSz w:w="16838" w:h="11906" w:orient="landscape"/>
      <w:pgMar w:top="1588" w:right="2098" w:bottom="1474" w:left="1985" w:header="851" w:footer="1418" w:gutter="0"/>
      <w:cols w:space="720" w:num="1"/>
      <w:docGrid w:type="linesAndChars" w:linePitch="57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widowControl w:val="0"/>
      <w:snapToGrid w:val="0"/>
      <w:jc w:val="left"/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</w:pP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fldChar w:fldCharType="begin"/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instrText xml:space="preserve">PAGE  </w:instrText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fldChar w:fldCharType="separate"/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t>12</w:t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fldChar w:fldCharType="end"/>
    </w:r>
  </w:p>
  <w:p>
    <w:pPr>
      <w:widowControl w:val="0"/>
      <w:snapToGrid w:val="0"/>
      <w:jc w:val="left"/>
      <w:rPr>
        <w:rFonts w:ascii="仿宋" w:hAnsi="仿宋" w:eastAsia="仿宋" w:cs="Times New Roman"/>
        <w:kern w:val="0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widowControl w:val="0"/>
      <w:snapToGrid w:val="0"/>
      <w:jc w:val="left"/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</w:pP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fldChar w:fldCharType="begin"/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instrText xml:space="preserve">PAGE  </w:instrText>
    </w:r>
    <w:r>
      <w:rPr>
        <w:rStyle w:val="12"/>
        <w:rFonts w:ascii="仿宋" w:hAnsi="仿宋" w:eastAsia="仿宋" w:cs="Times New Roman"/>
        <w:kern w:val="0"/>
        <w:sz w:val="18"/>
        <w:szCs w:val="18"/>
        <w:lang w:val="en-US" w:eastAsia="zh-CN" w:bidi="ar-SA"/>
      </w:rPr>
      <w:fldChar w:fldCharType="end"/>
    </w:r>
  </w:p>
  <w:p>
    <w:pPr>
      <w:widowControl w:val="0"/>
      <w:snapToGrid w:val="0"/>
      <w:jc w:val="left"/>
      <w:rPr>
        <w:rFonts w:ascii="仿宋" w:hAnsi="仿宋" w:eastAsia="仿宋" w:cs="Times New Roman"/>
        <w:kern w:val="0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360"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31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280" w:firstLineChars="100"/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30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仿宋" w:hAnsi="仿宋" w:eastAsia="仿宋" w:cs="Times New Roman"/>
        <w:kern w:val="0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iOTA1MjBmOWM3ODY0ZWU4NjY1YWExMjM2NmE3ODIifQ=="/>
  </w:docVars>
  <w:rsids>
    <w:rsidRoot w:val="200670E2"/>
    <w:rsid w:val="200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semiHidden="0" w:name="toc 1"/>
    <w:lsdException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toc 1"/>
    <w:basedOn w:val="1"/>
    <w:next w:val="1"/>
    <w:unhideWhenUsed/>
    <w:uiPriority w:val="39"/>
    <w:rPr>
      <w:rFonts w:ascii="等线" w:hAnsi="等线" w:eastAsia="等线" w:cs="Times New Roman"/>
      <w:sz w:val="21"/>
      <w:szCs w:val="22"/>
    </w:rPr>
  </w:style>
  <w:style w:type="paragraph" w:styleId="7">
    <w:name w:val="toc 2"/>
    <w:basedOn w:val="1"/>
    <w:next w:val="1"/>
    <w:unhideWhenUsed/>
    <w:uiPriority w:val="39"/>
    <w:pPr>
      <w:ind w:left="420" w:leftChars="200"/>
    </w:pPr>
    <w:rPr>
      <w:rFonts w:ascii="等线" w:hAnsi="等线" w:eastAsia="等线" w:cs="Times New Roman"/>
      <w:sz w:val="21"/>
      <w:szCs w:val="22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uiPriority w:val="0"/>
    <w:rPr>
      <w:color w:val="0000FF"/>
      <w:u w:val="single"/>
    </w:rPr>
  </w:style>
  <w:style w:type="paragraph" w:customStyle="1" w:styleId="14">
    <w:name w:val="_Style 6"/>
    <w:basedOn w:val="2"/>
    <w:next w:val="1"/>
    <w:unhideWhenUsed/>
    <w:qFormat/>
    <w:uiPriority w:val="39"/>
    <w:pPr>
      <w:keepNext/>
      <w:keepLines/>
      <w:widowControl/>
      <w:spacing w:before="240" w:beforeAutospacing="0" w:after="0" w:afterAutospacing="0" w:line="259" w:lineRule="auto"/>
      <w:outlineLvl w:val="9"/>
    </w:pPr>
    <w:rPr>
      <w:rFonts w:hint="default" w:ascii="等线 Light" w:hAnsi="等线 Light" w:eastAsia="等线 Light" w:cs="Times New Roman"/>
      <w:b w:val="0"/>
      <w:color w:val="2E74B5"/>
      <w:kern w:val="0"/>
      <w:sz w:val="32"/>
      <w:szCs w:val="32"/>
    </w:rPr>
  </w:style>
  <w:style w:type="character" w:customStyle="1" w:styleId="15">
    <w:name w:val="标题 Char"/>
    <w:link w:val="9"/>
    <w:uiPriority w:val="10"/>
    <w:rPr>
      <w:rFonts w:ascii="等线 Light" w:hAnsi="等线 Light" w:eastAsia="等线 Light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2023-05-29T00:53:00Z</dcterms:created>
  <dc:creator>Sol</dc:creator>
  <cp:lastModifiedBy>Sol</cp:lastModifiedBy>
  <dcterms:modified xsi:type="dcterms:W3CDTF">2023-05-29T00:54:26Z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78EF42648DFF454EA53B04D4E04939E1_11</vt:lpwstr>
  </property>
</Properties>
</file>